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C7" w:rsidRDefault="00AB42C7" w:rsidP="003E3267">
      <w:pPr>
        <w:jc w:val="both"/>
        <w:rPr>
          <w:sz w:val="28"/>
          <w:szCs w:val="28"/>
        </w:rPr>
      </w:pPr>
      <w:bookmarkStart w:id="0" w:name="bookmark0"/>
    </w:p>
    <w:p w:rsidR="00AB42C7" w:rsidRDefault="00AB42C7" w:rsidP="003E32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</w:p>
    <w:p w:rsidR="00AB42C7" w:rsidRDefault="00AB42C7" w:rsidP="003E3267">
      <w:pPr>
        <w:jc w:val="both"/>
        <w:rPr>
          <w:sz w:val="28"/>
          <w:szCs w:val="28"/>
        </w:rPr>
      </w:pPr>
    </w:p>
    <w:p w:rsidR="00AB42C7" w:rsidRDefault="00AB42C7" w:rsidP="003E3267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РОССИЙСКАЯ ФЕДЕРАЦИЯ                  </w:t>
      </w:r>
    </w:p>
    <w:p w:rsidR="00AB42C7" w:rsidRDefault="00AB42C7" w:rsidP="003E3267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B42C7" w:rsidRDefault="00AB42C7" w:rsidP="003E3267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AB42C7" w:rsidRDefault="00AB42C7" w:rsidP="003E3267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B42C7" w:rsidRDefault="00AB42C7" w:rsidP="003E3267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AB42C7" w:rsidRDefault="00AB42C7" w:rsidP="003E3267">
      <w:pPr>
        <w:rPr>
          <w:sz w:val="36"/>
          <w:szCs w:val="36"/>
        </w:rPr>
      </w:pPr>
    </w:p>
    <w:p w:rsidR="00AB42C7" w:rsidRDefault="00AB42C7" w:rsidP="003E3267">
      <w:pPr>
        <w:pStyle w:val="BodyText2"/>
      </w:pPr>
      <w:r>
        <w:t xml:space="preserve">        АДМИНИСТРАЦИЯ   КАМЫШЕВСКОГО  СЕЛЬСКОГО  ПОСЕЛЕНИЯ</w:t>
      </w:r>
    </w:p>
    <w:p w:rsidR="00AB42C7" w:rsidRDefault="00AB42C7" w:rsidP="003E3267">
      <w:pPr>
        <w:rPr>
          <w:sz w:val="28"/>
          <w:szCs w:val="28"/>
        </w:rPr>
      </w:pPr>
    </w:p>
    <w:p w:rsidR="00AB42C7" w:rsidRPr="00A4714A" w:rsidRDefault="00AB42C7" w:rsidP="003E3267">
      <w:pPr>
        <w:jc w:val="center"/>
        <w:rPr>
          <w:sz w:val="36"/>
          <w:szCs w:val="36"/>
        </w:rPr>
      </w:pPr>
      <w:r w:rsidRPr="00A4714A">
        <w:rPr>
          <w:sz w:val="36"/>
          <w:szCs w:val="36"/>
        </w:rPr>
        <w:t>ПОСТАНОВЛЕНИЕ</w:t>
      </w:r>
    </w:p>
    <w:p w:rsidR="00AB42C7" w:rsidRDefault="00AB42C7" w:rsidP="003E3267">
      <w:pPr>
        <w:rPr>
          <w:sz w:val="28"/>
          <w:szCs w:val="28"/>
        </w:rPr>
      </w:pPr>
      <w:r>
        <w:rPr>
          <w:sz w:val="27"/>
          <w:szCs w:val="27"/>
        </w:rPr>
        <w:t>12.02</w:t>
      </w:r>
      <w:r w:rsidRPr="00A4714A">
        <w:rPr>
          <w:sz w:val="27"/>
          <w:szCs w:val="27"/>
        </w:rPr>
        <w:t xml:space="preserve">.2018г.              </w:t>
      </w:r>
      <w:r>
        <w:rPr>
          <w:sz w:val="27"/>
          <w:szCs w:val="27"/>
        </w:rPr>
        <w:t xml:space="preserve">                          </w:t>
      </w:r>
      <w:r w:rsidRPr="00A4714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r w:rsidRPr="00A4714A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23                        </w:t>
      </w:r>
      <w:r w:rsidRPr="00A4714A">
        <w:rPr>
          <w:sz w:val="27"/>
          <w:szCs w:val="27"/>
        </w:rPr>
        <w:t xml:space="preserve">               х. Камышевка</w:t>
      </w:r>
    </w:p>
    <w:p w:rsidR="00AB42C7" w:rsidRDefault="00AB42C7" w:rsidP="00A91DDF">
      <w:pPr>
        <w:rPr>
          <w:sz w:val="28"/>
          <w:szCs w:val="28"/>
        </w:rPr>
      </w:pPr>
    </w:p>
    <w:p w:rsidR="00AB42C7" w:rsidRPr="00A91DDF" w:rsidRDefault="00AB42C7" w:rsidP="00A91DDF">
      <w:pPr>
        <w:ind w:right="5103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Камышевского сельского поселения от 14.10.2015 № 154</w:t>
      </w:r>
    </w:p>
    <w:p w:rsidR="00AB42C7" w:rsidRPr="00A91DDF" w:rsidRDefault="00AB42C7" w:rsidP="00A91DDF">
      <w:pPr>
        <w:jc w:val="both"/>
        <w:rPr>
          <w:sz w:val="28"/>
          <w:szCs w:val="28"/>
        </w:rPr>
      </w:pPr>
    </w:p>
    <w:p w:rsidR="00AB42C7" w:rsidRPr="00A91DDF" w:rsidRDefault="00AB42C7" w:rsidP="00A91DDF">
      <w:pPr>
        <w:ind w:firstLine="851"/>
        <w:jc w:val="both"/>
        <w:rPr>
          <w:b/>
          <w:bCs/>
          <w:sz w:val="28"/>
          <w:szCs w:val="28"/>
        </w:rPr>
      </w:pPr>
      <w:r w:rsidRPr="00A91DDF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правового акта Камышевского сельского поселения</w:t>
      </w:r>
      <w:r w:rsidRPr="00A91DDF">
        <w:rPr>
          <w:sz w:val="28"/>
          <w:szCs w:val="28"/>
        </w:rPr>
        <w:t xml:space="preserve"> в соответствие </w:t>
      </w:r>
      <w:r w:rsidRPr="00A91DDF">
        <w:rPr>
          <w:sz w:val="28"/>
          <w:szCs w:val="28"/>
          <w:lang w:eastAsia="en-US"/>
        </w:rPr>
        <w:t>с действующим законодательством</w:t>
      </w:r>
      <w:r>
        <w:rPr>
          <w:sz w:val="28"/>
          <w:szCs w:val="28"/>
        </w:rPr>
        <w:t xml:space="preserve"> Администрация Камышевского сельского поселения</w:t>
      </w:r>
      <w:r w:rsidRPr="00A91DDF">
        <w:rPr>
          <w:sz w:val="28"/>
          <w:szCs w:val="28"/>
        </w:rPr>
        <w:t xml:space="preserve"> </w:t>
      </w:r>
      <w:r w:rsidRPr="00A91DDF">
        <w:rPr>
          <w:b/>
          <w:bCs/>
          <w:spacing w:val="60"/>
          <w:sz w:val="28"/>
          <w:szCs w:val="28"/>
        </w:rPr>
        <w:t>постановляе</w:t>
      </w:r>
      <w:r w:rsidRPr="00A91DDF">
        <w:rPr>
          <w:b/>
          <w:bCs/>
          <w:sz w:val="28"/>
          <w:szCs w:val="28"/>
        </w:rPr>
        <w:t>т:</w:t>
      </w:r>
    </w:p>
    <w:p w:rsidR="00AB42C7" w:rsidRPr="00A91DDF" w:rsidRDefault="00AB42C7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 xml:space="preserve"> </w:t>
      </w:r>
    </w:p>
    <w:p w:rsidR="00AB42C7" w:rsidRPr="00A91DDF" w:rsidRDefault="00AB42C7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Администрации Камышевского сельского поселения от 14.10.2015 № 154</w:t>
      </w:r>
      <w:r w:rsidRPr="00A91DDF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культуры Камышевского сельского поселения</w:t>
      </w:r>
      <w:r w:rsidRPr="00A91DDF">
        <w:rPr>
          <w:sz w:val="28"/>
          <w:szCs w:val="28"/>
        </w:rPr>
        <w:t xml:space="preserve"> и финансового обеспечения выполнения муниципального задания» изменения, согласно приложению.</w:t>
      </w:r>
    </w:p>
    <w:p w:rsidR="00AB42C7" w:rsidRPr="00A91DDF" w:rsidRDefault="00AB42C7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2.Настоящее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A91DDF">
        <w:rPr>
          <w:sz w:val="28"/>
          <w:szCs w:val="28"/>
        </w:rPr>
        <w:t xml:space="preserve"> в информационно-телекоммуникационной сети «Интернет», вступает в силу со дня его официального обнародования и применяется к правоотношениям, возникшим, начиная с формирования муниципального задания на 2018 год и на плановый период 2019 и 2020 годов.</w:t>
      </w:r>
    </w:p>
    <w:p w:rsidR="00AB42C7" w:rsidRPr="00A91DDF" w:rsidRDefault="00AB42C7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3. Контроль за выполнен</w:t>
      </w:r>
      <w:r>
        <w:rPr>
          <w:sz w:val="28"/>
          <w:szCs w:val="28"/>
        </w:rPr>
        <w:t>ием постановления возложить на ведущего специалиста администрации сельского поселения Воробинскую Т.А.</w:t>
      </w:r>
    </w:p>
    <w:p w:rsidR="00AB42C7" w:rsidRPr="00A91DDF" w:rsidRDefault="00AB42C7" w:rsidP="00A91DDF">
      <w:pPr>
        <w:jc w:val="both"/>
        <w:rPr>
          <w:sz w:val="28"/>
          <w:szCs w:val="28"/>
        </w:rPr>
      </w:pPr>
    </w:p>
    <w:p w:rsidR="00AB42C7" w:rsidRPr="00A91DDF" w:rsidRDefault="00AB42C7" w:rsidP="00A91DDF">
      <w:pPr>
        <w:jc w:val="both"/>
        <w:rPr>
          <w:sz w:val="28"/>
          <w:szCs w:val="28"/>
        </w:rPr>
      </w:pPr>
    </w:p>
    <w:p w:rsidR="00AB42C7" w:rsidRPr="00A91DDF" w:rsidRDefault="00AB42C7" w:rsidP="00A91DDF">
      <w:pPr>
        <w:jc w:val="both"/>
        <w:rPr>
          <w:sz w:val="28"/>
          <w:szCs w:val="28"/>
        </w:rPr>
      </w:pPr>
      <w:r w:rsidRPr="00A91DD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Камышевского</w:t>
      </w:r>
    </w:p>
    <w:p w:rsidR="00AB42C7" w:rsidRPr="00A91DDF" w:rsidRDefault="00AB42C7" w:rsidP="00A9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AB42C7" w:rsidRPr="00A91DDF" w:rsidRDefault="00AB42C7" w:rsidP="00A91DDF">
      <w:pPr>
        <w:jc w:val="both"/>
        <w:rPr>
          <w:sz w:val="28"/>
          <w:szCs w:val="28"/>
        </w:rPr>
      </w:pPr>
    </w:p>
    <w:p w:rsidR="00AB42C7" w:rsidRPr="00777712" w:rsidRDefault="00AB42C7" w:rsidP="00A91DDF">
      <w:pPr>
        <w:jc w:val="both"/>
        <w:rPr>
          <w:color w:val="FFFFFF"/>
          <w:sz w:val="28"/>
          <w:szCs w:val="28"/>
        </w:rPr>
      </w:pPr>
      <w:bookmarkStart w:id="1" w:name="_GoBack"/>
      <w:r w:rsidRPr="00777712">
        <w:rPr>
          <w:color w:val="FFFFFF"/>
          <w:sz w:val="28"/>
          <w:szCs w:val="28"/>
        </w:rPr>
        <w:t xml:space="preserve">Администрации Орловского района </w:t>
      </w:r>
      <w:r w:rsidRPr="00777712">
        <w:rPr>
          <w:color w:val="FFFFFF"/>
          <w:sz w:val="28"/>
          <w:szCs w:val="28"/>
        </w:rPr>
        <w:tab/>
      </w:r>
      <w:r w:rsidRPr="00777712">
        <w:rPr>
          <w:color w:val="FFFFFF"/>
          <w:sz w:val="28"/>
          <w:szCs w:val="28"/>
        </w:rPr>
        <w:tab/>
      </w:r>
      <w:r w:rsidRPr="00777712">
        <w:rPr>
          <w:color w:val="FFFFFF"/>
          <w:sz w:val="28"/>
          <w:szCs w:val="28"/>
        </w:rPr>
        <w:tab/>
      </w:r>
      <w:r w:rsidRPr="00777712">
        <w:rPr>
          <w:color w:val="FFFFFF"/>
          <w:sz w:val="28"/>
          <w:szCs w:val="28"/>
        </w:rPr>
        <w:tab/>
      </w:r>
      <w:r w:rsidRPr="00777712">
        <w:rPr>
          <w:color w:val="FFFFFF"/>
          <w:sz w:val="28"/>
          <w:szCs w:val="28"/>
        </w:rPr>
        <w:tab/>
        <w:t>З.Н. Дегтярева</w:t>
      </w:r>
    </w:p>
    <w:bookmarkEnd w:id="1"/>
    <w:p w:rsidR="00AB42C7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B42C7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B42C7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B42C7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 xml:space="preserve">Приложение </w:t>
      </w:r>
    </w:p>
    <w:p w:rsidR="00AB42C7" w:rsidRPr="00A91DDF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>к постановлению</w:t>
      </w:r>
    </w:p>
    <w:p w:rsidR="00AB42C7" w:rsidRPr="00A91DDF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Камышевского</w:t>
      </w:r>
    </w:p>
    <w:p w:rsidR="00AB42C7" w:rsidRPr="00A91DDF" w:rsidRDefault="00AB42C7" w:rsidP="00CF4BBC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</w:t>
      </w:r>
    </w:p>
    <w:p w:rsidR="00AB42C7" w:rsidRPr="00A91DDF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12.02.2018 № 23</w:t>
      </w:r>
    </w:p>
    <w:p w:rsidR="00AB42C7" w:rsidRPr="00A91DDF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B42C7" w:rsidRPr="00A91DDF" w:rsidRDefault="00AB42C7" w:rsidP="00A91DDF">
      <w:pPr>
        <w:jc w:val="center"/>
        <w:rPr>
          <w:kern w:val="2"/>
          <w:sz w:val="28"/>
          <w:szCs w:val="28"/>
          <w:lang w:eastAsia="en-US"/>
        </w:rPr>
      </w:pPr>
      <w:r w:rsidRPr="00A91DDF">
        <w:rPr>
          <w:kern w:val="2"/>
          <w:sz w:val="28"/>
          <w:szCs w:val="28"/>
          <w:lang w:eastAsia="en-US"/>
        </w:rPr>
        <w:t>ИЗМЕНЕНИЯ,</w:t>
      </w:r>
    </w:p>
    <w:p w:rsidR="00AB42C7" w:rsidRPr="00A91DDF" w:rsidRDefault="00AB42C7" w:rsidP="00A91DDF">
      <w:pPr>
        <w:jc w:val="center"/>
        <w:rPr>
          <w:kern w:val="2"/>
          <w:sz w:val="28"/>
          <w:szCs w:val="28"/>
        </w:rPr>
      </w:pPr>
      <w:r w:rsidRPr="00A91DDF">
        <w:rPr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kern w:val="2"/>
          <w:sz w:val="28"/>
          <w:szCs w:val="28"/>
        </w:rPr>
        <w:t>Администрации Камышевского сельского поселения</w:t>
      </w:r>
      <w:r w:rsidRPr="00A91DDF">
        <w:rPr>
          <w:kern w:val="2"/>
          <w:sz w:val="28"/>
          <w:szCs w:val="28"/>
        </w:rPr>
        <w:t xml:space="preserve"> </w:t>
      </w:r>
    </w:p>
    <w:p w:rsidR="00AB42C7" w:rsidRPr="00A91DDF" w:rsidRDefault="00AB42C7" w:rsidP="00A91DD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14</w:t>
      </w:r>
      <w:r w:rsidRPr="00A91DDF">
        <w:rPr>
          <w:kern w:val="2"/>
          <w:sz w:val="28"/>
          <w:szCs w:val="28"/>
        </w:rPr>
        <w:t>.10.2015 №  </w:t>
      </w:r>
      <w:r>
        <w:rPr>
          <w:kern w:val="2"/>
          <w:sz w:val="28"/>
          <w:szCs w:val="28"/>
        </w:rPr>
        <w:t>154</w:t>
      </w:r>
      <w:r w:rsidRPr="00A91DDF">
        <w:rPr>
          <w:kern w:val="2"/>
          <w:sz w:val="28"/>
          <w:szCs w:val="28"/>
        </w:rPr>
        <w:t xml:space="preserve"> «О порядке формирования муниципального  </w:t>
      </w:r>
    </w:p>
    <w:p w:rsidR="00AB42C7" w:rsidRPr="00A91DDF" w:rsidRDefault="00AB42C7" w:rsidP="00A91DDF">
      <w:pPr>
        <w:jc w:val="center"/>
        <w:rPr>
          <w:kern w:val="2"/>
          <w:sz w:val="16"/>
          <w:szCs w:val="16"/>
        </w:rPr>
      </w:pPr>
      <w:r w:rsidRPr="00A91DDF">
        <w:rPr>
          <w:kern w:val="2"/>
          <w:sz w:val="28"/>
          <w:szCs w:val="28"/>
        </w:rPr>
        <w:t xml:space="preserve">задания на оказание муниципальных услуг (выполнение работ) в отношении муниципальных учреждений </w:t>
      </w:r>
      <w:r>
        <w:rPr>
          <w:kern w:val="2"/>
          <w:sz w:val="28"/>
          <w:szCs w:val="28"/>
        </w:rPr>
        <w:t>культуры Камышевского сельского поселения</w:t>
      </w:r>
      <w:r w:rsidRPr="00A91DDF">
        <w:rPr>
          <w:kern w:val="2"/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AB42C7" w:rsidRPr="00A91DDF" w:rsidRDefault="00AB42C7" w:rsidP="00A91DDF">
      <w:pPr>
        <w:ind w:firstLine="709"/>
        <w:jc w:val="both"/>
        <w:rPr>
          <w:kern w:val="2"/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91DDF">
        <w:rPr>
          <w:sz w:val="28"/>
          <w:szCs w:val="28"/>
          <w:lang w:eastAsia="en-US"/>
        </w:rPr>
        <w:t>1. В приложении №1:</w:t>
      </w:r>
    </w:p>
    <w:p w:rsidR="00AB42C7" w:rsidRPr="00A91DDF" w:rsidRDefault="00AB42C7" w:rsidP="00A91DD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91DDF">
        <w:rPr>
          <w:sz w:val="28"/>
          <w:szCs w:val="28"/>
          <w:lang w:eastAsia="en-US"/>
        </w:rPr>
        <w:t>1.1. Пункт 2.3 раздела 2  изложить в редакции:</w:t>
      </w:r>
    </w:p>
    <w:p w:rsidR="00AB42C7" w:rsidRPr="00A91DDF" w:rsidRDefault="00AB42C7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sz w:val="28"/>
          <w:szCs w:val="28"/>
          <w:lang w:eastAsia="en-US"/>
        </w:rPr>
        <w:t>«2.3. </w:t>
      </w:r>
      <w:r w:rsidRPr="00A91DDF">
        <w:rPr>
          <w:color w:val="000000"/>
          <w:kern w:val="2"/>
          <w:sz w:val="28"/>
          <w:szCs w:val="28"/>
        </w:rPr>
        <w:t xml:space="preserve">Муниципальное задание формируется в электронном виде в установленном порядке, в информационной системе «Единая автоматизированная система управления общественными финансами в Ростовской  области»,  и (или) на бумажном носителе. </w:t>
      </w:r>
    </w:p>
    <w:p w:rsidR="00AB42C7" w:rsidRPr="00A91DDF" w:rsidRDefault="00AB42C7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Муниципальное задание формируется в процессе формир</w:t>
      </w:r>
      <w:r>
        <w:rPr>
          <w:color w:val="000000"/>
          <w:kern w:val="2"/>
          <w:sz w:val="28"/>
          <w:szCs w:val="28"/>
        </w:rPr>
        <w:t>ования бюджета Камышевского сельского поселения</w:t>
      </w:r>
      <w:r w:rsidRPr="00A91DDF">
        <w:rPr>
          <w:color w:val="000000"/>
          <w:kern w:val="2"/>
          <w:sz w:val="28"/>
          <w:szCs w:val="28"/>
        </w:rPr>
        <w:t xml:space="preserve">  на очередной финансовый год и на плановый период и утверждается не позднее 15 рабочих дней со дня утверждения лимитов бюджетных обязательств в отношении:</w:t>
      </w:r>
    </w:p>
    <w:p w:rsidR="00AB42C7" w:rsidRPr="00A91DDF" w:rsidRDefault="00AB42C7" w:rsidP="00A91DDF">
      <w:pPr>
        <w:spacing w:line="235" w:lineRule="auto"/>
        <w:ind w:firstLine="851"/>
        <w:jc w:val="both"/>
        <w:rPr>
          <w:b/>
          <w:bCs/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муниципальных казенных учреждений –</w:t>
      </w:r>
      <w:r>
        <w:rPr>
          <w:color w:val="000000"/>
          <w:kern w:val="2"/>
          <w:sz w:val="28"/>
          <w:szCs w:val="28"/>
        </w:rPr>
        <w:t xml:space="preserve"> главным распорядителем</w:t>
      </w:r>
      <w:r w:rsidRPr="00A91DDF">
        <w:rPr>
          <w:color w:val="000000"/>
          <w:kern w:val="2"/>
          <w:sz w:val="28"/>
          <w:szCs w:val="28"/>
        </w:rPr>
        <w:t xml:space="preserve"> средств бюджета </w:t>
      </w:r>
      <w:r>
        <w:rPr>
          <w:color w:val="000000"/>
          <w:kern w:val="2"/>
          <w:sz w:val="28"/>
          <w:szCs w:val="28"/>
        </w:rPr>
        <w:t xml:space="preserve">Камышевского сельского поселения </w:t>
      </w:r>
      <w:r w:rsidRPr="00A91DDF">
        <w:rPr>
          <w:color w:val="000000"/>
          <w:kern w:val="2"/>
          <w:sz w:val="28"/>
          <w:szCs w:val="28"/>
        </w:rPr>
        <w:t>Орло</w:t>
      </w:r>
      <w:r>
        <w:rPr>
          <w:color w:val="000000"/>
          <w:kern w:val="2"/>
          <w:sz w:val="28"/>
          <w:szCs w:val="28"/>
        </w:rPr>
        <w:t>вского района, в ведении которого</w:t>
      </w:r>
      <w:r w:rsidRPr="00A91DDF">
        <w:rPr>
          <w:color w:val="000000"/>
          <w:kern w:val="2"/>
          <w:sz w:val="28"/>
          <w:szCs w:val="28"/>
        </w:rPr>
        <w:t xml:space="preserve"> находятся муниципальные казенные учреждения.</w:t>
      </w:r>
    </w:p>
    <w:p w:rsidR="00AB42C7" w:rsidRPr="00A91DDF" w:rsidRDefault="00AB42C7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Муниципальное задание утверждается на срок, соответствующий установленному нормативно-прав</w:t>
      </w:r>
      <w:r>
        <w:rPr>
          <w:color w:val="000000"/>
          <w:kern w:val="2"/>
          <w:sz w:val="28"/>
          <w:szCs w:val="28"/>
        </w:rPr>
        <w:t>овому акту сельского поселения</w:t>
      </w:r>
      <w:r w:rsidRPr="00A91DDF">
        <w:rPr>
          <w:color w:val="000000"/>
          <w:kern w:val="2"/>
          <w:sz w:val="28"/>
          <w:szCs w:val="28"/>
        </w:rPr>
        <w:t xml:space="preserve">, сроку формирования бюджета </w:t>
      </w:r>
      <w:r>
        <w:rPr>
          <w:color w:val="000000"/>
          <w:kern w:val="2"/>
          <w:sz w:val="28"/>
          <w:szCs w:val="28"/>
        </w:rPr>
        <w:t xml:space="preserve">Камышевского сельского поселения </w:t>
      </w:r>
      <w:r w:rsidRPr="00A91DDF">
        <w:rPr>
          <w:color w:val="000000"/>
          <w:kern w:val="2"/>
          <w:sz w:val="28"/>
          <w:szCs w:val="28"/>
        </w:rPr>
        <w:t>Орловского района.</w:t>
      </w:r>
    </w:p>
    <w:p w:rsidR="00AB42C7" w:rsidRPr="00A91DDF" w:rsidRDefault="00AB42C7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  <w:r w:rsidRPr="00A91DDF">
        <w:rPr>
          <w:sz w:val="28"/>
          <w:szCs w:val="28"/>
          <w:lang w:eastAsia="en-US"/>
        </w:rPr>
        <w:t>».</w:t>
      </w:r>
    </w:p>
    <w:p w:rsidR="00AB42C7" w:rsidRPr="00A91DDF" w:rsidRDefault="00AB42C7" w:rsidP="00A91DD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91DDF">
        <w:rPr>
          <w:sz w:val="28"/>
          <w:szCs w:val="28"/>
          <w:lang w:eastAsia="en-US"/>
        </w:rPr>
        <w:t>1.2. Приложение № 1 изложить в редакции:</w:t>
      </w: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A91DDF" w:rsidRDefault="00AB42C7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42C7" w:rsidRPr="004D241D" w:rsidRDefault="00AB42C7" w:rsidP="00E43F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AB42C7" w:rsidRPr="004D241D" w:rsidSect="003E3267">
          <w:footerReference w:type="default" r:id="rId7"/>
          <w:pgSz w:w="11906" w:h="16838" w:code="9"/>
          <w:pgMar w:top="567" w:right="851" w:bottom="907" w:left="851" w:header="709" w:footer="709" w:gutter="0"/>
          <w:cols w:space="708"/>
          <w:docGrid w:linePitch="360"/>
        </w:sectPr>
      </w:pPr>
    </w:p>
    <w:p w:rsidR="00AB42C7" w:rsidRPr="007D3151" w:rsidRDefault="00AB42C7" w:rsidP="00FF4003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</w:t>
      </w:r>
      <w:r w:rsidRPr="007D3151">
        <w:rPr>
          <w:kern w:val="2"/>
          <w:sz w:val="28"/>
          <w:szCs w:val="28"/>
        </w:rPr>
        <w:t>Приложение № 1</w:t>
      </w:r>
    </w:p>
    <w:p w:rsidR="00AB42C7" w:rsidRPr="007D3151" w:rsidRDefault="00AB42C7" w:rsidP="00FF400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AB42C7" w:rsidRPr="007D3151" w:rsidRDefault="00AB42C7" w:rsidP="00FF400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учреждений</w:t>
      </w:r>
      <w:r>
        <w:rPr>
          <w:kern w:val="2"/>
          <w:sz w:val="28"/>
          <w:szCs w:val="28"/>
        </w:rPr>
        <w:t xml:space="preserve"> Камышевского сельского поселения 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AB42C7" w:rsidRPr="007D3151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AB42C7" w:rsidRPr="00E96DE7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AB42C7" w:rsidRPr="007D3151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 xml:space="preserve">(уполномоченное лицо)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AB42C7" w:rsidRPr="007D3151" w:rsidRDefault="00AB42C7" w:rsidP="00FF4003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7D3151">
        <w:rPr>
          <w:color w:val="000000"/>
          <w:kern w:val="2"/>
          <w:sz w:val="24"/>
          <w:szCs w:val="24"/>
        </w:rPr>
        <w:br/>
        <w:t>и полномочия учредителя, главного распорядителя средств бюджета</w:t>
      </w:r>
      <w:r>
        <w:rPr>
          <w:color w:val="000000"/>
          <w:kern w:val="2"/>
          <w:sz w:val="24"/>
          <w:szCs w:val="24"/>
        </w:rPr>
        <w:t xml:space="preserve"> Камышевского сельского поселения Орловского района</w:t>
      </w:r>
      <w:r w:rsidRPr="007D3151">
        <w:rPr>
          <w:color w:val="000000"/>
          <w:kern w:val="2"/>
          <w:sz w:val="24"/>
          <w:szCs w:val="24"/>
        </w:rPr>
        <w:t>)</w:t>
      </w:r>
    </w:p>
    <w:p w:rsidR="00AB42C7" w:rsidRPr="007D3151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 ___________ __</w:t>
      </w:r>
      <w:r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AB42C7" w:rsidRPr="00AD5ECE" w:rsidRDefault="00AB42C7" w:rsidP="00FF4003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     </w:t>
      </w:r>
      <w:r w:rsidRPr="00AD5ECE">
        <w:rPr>
          <w:color w:val="000000"/>
          <w:kern w:val="2"/>
        </w:rPr>
        <w:t>(должность)    (подпись)      (расшифровка подписи)</w:t>
      </w:r>
    </w:p>
    <w:p w:rsidR="00AB42C7" w:rsidRPr="00AD5ECE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AB42C7" w:rsidRPr="007D3151" w:rsidRDefault="00AB42C7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 _____ » ___________________ 20___ г.</w:t>
      </w:r>
    </w:p>
    <w:p w:rsidR="00AB42C7" w:rsidRPr="007D3151" w:rsidRDefault="00AB42C7" w:rsidP="00FF4003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AB42C7" w:rsidRPr="007D3151" w:rsidRDefault="00AB42C7" w:rsidP="00FF4003">
      <w:pPr>
        <w:widowControl w:val="0"/>
        <w:spacing w:line="228" w:lineRule="auto"/>
        <w:jc w:val="center"/>
        <w:outlineLvl w:val="3"/>
        <w:rPr>
          <w:kern w:val="2"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4144;visibility:visible">
            <v:textbox>
              <w:txbxContent>
                <w:p w:rsidR="00AB42C7" w:rsidRDefault="00AB42C7" w:rsidP="00FF4003"/>
              </w:txbxContent>
            </v:textbox>
          </v:shape>
        </w:pic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НОЕ ЗАДАНИЕ № </w:t>
      </w:r>
      <w:bookmarkEnd w:id="0"/>
      <w:r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AB42C7" w:rsidRPr="007D3151" w:rsidRDefault="00AB42C7" w:rsidP="00FF4003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AB42C7" w:rsidRPr="007D3151" w:rsidRDefault="00AB42C7" w:rsidP="00FF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7" o:spid="_x0000_s1027" type="#_x0000_t202" style="position:absolute;left:0;text-align:left;margin-left:577.45pt;margin-top:.4pt;width:148.75pt;height:172.5pt;z-index:25165721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AB42C7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42C7" w:rsidRPr="008A4AA1" w:rsidRDefault="00AB42C7" w:rsidP="0049453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B42C7" w:rsidRPr="008A4AA1" w:rsidRDefault="00AB42C7" w:rsidP="00494539">
                        <w:r w:rsidRPr="008A4AA1">
                          <w:t>Коды</w:t>
                        </w:r>
                      </w:p>
                    </w:tc>
                  </w:tr>
                  <w:tr w:rsidR="00AB42C7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B42C7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8A4AA1">
                    <w:trPr>
                      <w:trHeight w:val="71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8A4AA1" w:rsidRDefault="00AB42C7" w:rsidP="007E1B56">
                        <w:pPr>
                          <w:jc w:val="center"/>
                        </w:pPr>
                      </w:p>
                    </w:tc>
                  </w:tr>
                </w:tbl>
                <w:p w:rsidR="00AB42C7" w:rsidRPr="004555ED" w:rsidRDefault="00AB42C7" w:rsidP="00FF4003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AB42C7" w:rsidRPr="007D3151" w:rsidRDefault="00AB42C7" w:rsidP="00FF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8A7564" w:rsidRDefault="00AB42C7" w:rsidP="00FF4003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8A7564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8A7564">
        <w:rPr>
          <w:kern w:val="2"/>
          <w:sz w:val="24"/>
          <w:szCs w:val="24"/>
        </w:rPr>
        <w:t>муниципаль</w:t>
      </w:r>
      <w:r w:rsidRPr="008A7564">
        <w:rPr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AB42C7" w:rsidRPr="007D3151" w:rsidRDefault="00AB42C7" w:rsidP="00FF4003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Камышевского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AB42C7" w:rsidRPr="007D3151" w:rsidRDefault="00AB42C7" w:rsidP="00FF4003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8A7564">
        <w:rPr>
          <w:kern w:val="2"/>
          <w:sz w:val="24"/>
          <w:szCs w:val="24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AB42C7" w:rsidRPr="007D3151" w:rsidRDefault="00AB42C7" w:rsidP="00FF4003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Камышевского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AB42C7" w:rsidRPr="007D3151" w:rsidRDefault="00AB42C7" w:rsidP="00FF4003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AB42C7" w:rsidRPr="007D3151" w:rsidRDefault="00AB42C7" w:rsidP="00FF4003">
      <w:pPr>
        <w:pageBreakBefore/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AB42C7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5" o:spid="_x0000_s1028" type="#_x0000_t202" style="position:absolute;margin-left:532.6pt;margin-top:2.6pt;width:219.65pt;height:106pt;z-index:251656192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AB42C7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42C7" w:rsidRPr="009D7718" w:rsidRDefault="00AB42C7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перечню или  региональному </w:t>
                        </w:r>
                      </w:p>
                      <w:p w:rsidR="00AB42C7" w:rsidRPr="009D7718" w:rsidRDefault="00AB42C7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42C7" w:rsidRPr="000618A0" w:rsidRDefault="00AB42C7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42C7" w:rsidRPr="000618A0" w:rsidRDefault="00AB42C7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42C7" w:rsidRPr="009D7718" w:rsidRDefault="00AB42C7" w:rsidP="00FF4003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AB42C7" w:rsidRPr="007D3151" w:rsidRDefault="00AB42C7" w:rsidP="00FF4003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B42C7" w:rsidRPr="007D3151" w:rsidRDefault="00AB42C7" w:rsidP="00FF4003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"/>
        <w:gridCol w:w="1145"/>
        <w:gridCol w:w="1287"/>
        <w:gridCol w:w="1288"/>
        <w:gridCol w:w="1145"/>
        <w:gridCol w:w="1361"/>
        <w:gridCol w:w="929"/>
        <w:gridCol w:w="1001"/>
        <w:gridCol w:w="1003"/>
        <w:gridCol w:w="1001"/>
        <w:gridCol w:w="1000"/>
        <w:gridCol w:w="859"/>
        <w:gridCol w:w="1144"/>
        <w:gridCol w:w="1288"/>
      </w:tblGrid>
      <w:tr w:rsidR="00AB42C7" w:rsidRPr="007D3151">
        <w:tc>
          <w:tcPr>
            <w:tcW w:w="100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AB42C7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506" w:type="dxa"/>
            <w:gridSpan w:val="2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  <w:r>
              <w:rPr>
                <w:color w:val="000000"/>
                <w:kern w:val="2"/>
              </w:rPr>
              <w:t xml:space="preserve">                  (по справочникам)</w:t>
            </w:r>
          </w:p>
        </w:tc>
        <w:tc>
          <w:tcPr>
            <w:tcW w:w="2933" w:type="dxa"/>
            <w:gridSpan w:val="3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60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AB42C7" w:rsidRPr="007D3151" w:rsidRDefault="00AB42C7" w:rsidP="007D237C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 xml:space="preserve">муниципальной </w:t>
            </w:r>
            <w:r w:rsidRPr="004D241D">
              <w:rPr>
                <w:color w:val="000000"/>
                <w:kern w:val="2"/>
              </w:rPr>
              <w:t>услуги</w:t>
            </w:r>
            <w:r w:rsidRPr="004D241D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AB42C7" w:rsidRPr="007D3151">
        <w:tc>
          <w:tcPr>
            <w:tcW w:w="10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0" w:type="dxa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06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9" w:type="dxa"/>
            <w:vMerge w:val="restart"/>
            <w:shd w:val="clear" w:color="auto" w:fill="FFFFFF"/>
          </w:tcPr>
          <w:p w:rsidR="00AB42C7" w:rsidRPr="004D241D" w:rsidRDefault="00AB42C7" w:rsidP="0061760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B42C7" w:rsidRPr="004D241D" w:rsidRDefault="00AB42C7" w:rsidP="0061760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61760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432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042"/>
        </w:trPr>
        <w:tc>
          <w:tcPr>
            <w:tcW w:w="10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2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AB42C7" w:rsidRPr="004D241D" w:rsidRDefault="00AB42C7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B42C7" w:rsidRPr="007D3151" w:rsidRDefault="00AB42C7" w:rsidP="00175D4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0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4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процентах</w:t>
            </w:r>
          </w:p>
        </w:tc>
        <w:tc>
          <w:tcPr>
            <w:tcW w:w="1288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абсолютных показателях</w:t>
            </w:r>
          </w:p>
        </w:tc>
      </w:tr>
      <w:tr w:rsidR="00AB42C7" w:rsidRPr="007D3151">
        <w:tc>
          <w:tcPr>
            <w:tcW w:w="10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36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8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114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AB42C7" w:rsidRPr="007D3151">
        <w:tc>
          <w:tcPr>
            <w:tcW w:w="100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B42C7" w:rsidRPr="007D3151">
        <w:tc>
          <w:tcPr>
            <w:tcW w:w="10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AB42C7" w:rsidRPr="007D3151" w:rsidRDefault="00AB42C7" w:rsidP="007D237C">
            <w:pPr>
              <w:widowControl w:val="0"/>
              <w:ind w:right="1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7D237C">
            <w:pPr>
              <w:widowControl w:val="0"/>
              <w:ind w:right="1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B42C7" w:rsidRPr="007D3151">
        <w:tc>
          <w:tcPr>
            <w:tcW w:w="100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B42C7" w:rsidRPr="007D3151">
        <w:tc>
          <w:tcPr>
            <w:tcW w:w="10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AB42C7" w:rsidRDefault="00AB42C7" w:rsidP="00FF4003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>3.2</w:t>
      </w:r>
      <w:r>
        <w:rPr>
          <w:kern w:val="2"/>
          <w:sz w:val="24"/>
          <w:szCs w:val="24"/>
        </w:rPr>
        <w:t>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AB42C7" w:rsidRPr="007D3151" w:rsidRDefault="00AB42C7" w:rsidP="00FF4003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146"/>
        <w:gridCol w:w="1001"/>
        <w:gridCol w:w="1001"/>
        <w:gridCol w:w="860"/>
        <w:gridCol w:w="1286"/>
        <w:gridCol w:w="1002"/>
        <w:gridCol w:w="1001"/>
        <w:gridCol w:w="572"/>
        <w:gridCol w:w="1001"/>
        <w:gridCol w:w="716"/>
        <w:gridCol w:w="1001"/>
        <w:gridCol w:w="1145"/>
        <w:gridCol w:w="716"/>
        <w:gridCol w:w="716"/>
        <w:gridCol w:w="715"/>
        <w:gridCol w:w="573"/>
      </w:tblGrid>
      <w:tr w:rsidR="00AB42C7" w:rsidRPr="007D3151">
        <w:tc>
          <w:tcPr>
            <w:tcW w:w="99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номер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реестровой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AB42C7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  <w:p w:rsidR="00AB42C7" w:rsidRDefault="00AB42C7" w:rsidP="006105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  <w:p w:rsidR="00AB42C7" w:rsidRPr="00610540" w:rsidRDefault="00AB42C7" w:rsidP="00610540">
            <w:pPr>
              <w:tabs>
                <w:tab w:val="left" w:pos="10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  <w:p w:rsidR="00AB42C7" w:rsidRPr="00610540" w:rsidRDefault="00AB42C7" w:rsidP="006105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B42C7" w:rsidRPr="007D3151" w:rsidRDefault="00AB42C7" w:rsidP="00801217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Среднегодовой размер платы (цена, тариф)</w:t>
            </w:r>
            <w:r w:rsidRPr="004D241D">
              <w:rPr>
                <w:color w:val="000000"/>
                <w:kern w:val="2"/>
                <w:vertAlign w:val="superscript"/>
              </w:rPr>
              <w:t xml:space="preserve"> </w:t>
            </w:r>
            <w:r>
              <w:rPr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 xml:space="preserve">муниципальной </w:t>
            </w:r>
            <w:r w:rsidRPr="004D241D">
              <w:rPr>
                <w:color w:val="000000"/>
                <w:kern w:val="2"/>
              </w:rPr>
              <w:t>услуги</w:t>
            </w:r>
            <w:r w:rsidRPr="004D241D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AB42C7" w:rsidRPr="007D3151">
        <w:tc>
          <w:tcPr>
            <w:tcW w:w="9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42C7" w:rsidRPr="004D241D" w:rsidRDefault="00AB42C7" w:rsidP="0061760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B42C7" w:rsidRPr="004D241D" w:rsidRDefault="00AB42C7" w:rsidP="0061760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61760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 (2-й год плано-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(1-й год плано-вого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(2-й год плано-вого периода)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c>
          <w:tcPr>
            <w:tcW w:w="9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AB42C7" w:rsidRPr="004D241D" w:rsidRDefault="00AB42C7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B42C7" w:rsidRPr="007D3151" w:rsidRDefault="00AB42C7" w:rsidP="00175D4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процентах</w:t>
            </w:r>
          </w:p>
        </w:tc>
        <w:tc>
          <w:tcPr>
            <w:tcW w:w="568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абсолютных показателях</w:t>
            </w:r>
          </w:p>
        </w:tc>
      </w:tr>
      <w:tr w:rsidR="00AB42C7" w:rsidRPr="007D3151">
        <w:tc>
          <w:tcPr>
            <w:tcW w:w="9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</w:t>
            </w:r>
          </w:p>
        </w:tc>
      </w:tr>
      <w:tr w:rsidR="00AB42C7" w:rsidRPr="007D3151">
        <w:tc>
          <w:tcPr>
            <w:tcW w:w="99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9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99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9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3152"/>
        <w:gridCol w:w="1002"/>
        <w:gridCol w:w="1401"/>
        <w:gridCol w:w="7480"/>
      </w:tblGrid>
      <w:tr w:rsidR="00AB42C7" w:rsidRPr="007D3151">
        <w:tc>
          <w:tcPr>
            <w:tcW w:w="14192" w:type="dxa"/>
            <w:gridSpan w:val="5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B42C7" w:rsidRPr="007D3151">
        <w:tc>
          <w:tcPr>
            <w:tcW w:w="186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</w:t>
            </w:r>
            <w:r w:rsidRPr="007D3151">
              <w:rPr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Д</w:t>
            </w:r>
            <w:r w:rsidRPr="007D3151">
              <w:rPr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аименование</w:t>
            </w:r>
          </w:p>
        </w:tc>
      </w:tr>
      <w:tr w:rsidR="00AB42C7" w:rsidRPr="007D3151">
        <w:tc>
          <w:tcPr>
            <w:tcW w:w="186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</w:tr>
      <w:tr w:rsidR="00AB42C7" w:rsidRPr="007D3151">
        <w:tc>
          <w:tcPr>
            <w:tcW w:w="186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186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186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186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7D3151">
        <w:rPr>
          <w:b/>
          <w:bCs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AB42C7" w:rsidRPr="00967DD9" w:rsidRDefault="00AB42C7" w:rsidP="00FF4003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AB42C7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Default="00AB42C7" w:rsidP="00FF4003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9"/>
        <w:gridCol w:w="6951"/>
        <w:gridCol w:w="4654"/>
      </w:tblGrid>
      <w:tr w:rsidR="00AB42C7" w:rsidRPr="007D3151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AB42C7" w:rsidRPr="007D3151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AB42C7" w:rsidRPr="007D3151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AB42C7" w:rsidRPr="007D3151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AB42C7" w:rsidRPr="007D3151" w:rsidRDefault="00AB42C7" w:rsidP="00804FA1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AB42C7" w:rsidRPr="007D3151" w:rsidRDefault="00AB42C7" w:rsidP="00804FA1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AB42C7" w:rsidRPr="007D3151" w:rsidRDefault="00AB42C7" w:rsidP="00804FA1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AB42C7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AB42C7" w:rsidRPr="007D3151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Поле 12" o:spid="_x0000_s1029" type="#_x0000_t202" style="position:absolute;left:0;text-align:left;margin-left:553.8pt;margin-top:13.55pt;width:212.2pt;height:88.05pt;z-index:251655168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AB42C7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42C7" w:rsidRDefault="00AB42C7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Код </w:t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AB42C7" w:rsidRPr="001B2409" w:rsidRDefault="00AB42C7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42C7" w:rsidRPr="000618A0" w:rsidRDefault="00AB42C7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2C7" w:rsidRPr="001B2409" w:rsidRDefault="00AB42C7" w:rsidP="00FF4003"/>
                <w:p w:rsidR="00AB42C7" w:rsidRDefault="00AB42C7" w:rsidP="00FF4003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AB42C7" w:rsidRPr="007D3151" w:rsidRDefault="00AB42C7" w:rsidP="00FF4003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AB42C7" w:rsidRPr="007D3151" w:rsidRDefault="00AB42C7" w:rsidP="00FF4003">
      <w:pPr>
        <w:widowControl w:val="0"/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16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142"/>
        <w:gridCol w:w="1190"/>
        <w:gridCol w:w="959"/>
        <w:gridCol w:w="1097"/>
        <w:gridCol w:w="1098"/>
        <w:gridCol w:w="1200"/>
        <w:gridCol w:w="1418"/>
        <w:gridCol w:w="1084"/>
        <w:gridCol w:w="1234"/>
        <w:gridCol w:w="1097"/>
        <w:gridCol w:w="1098"/>
        <w:gridCol w:w="1173"/>
        <w:gridCol w:w="1022"/>
      </w:tblGrid>
      <w:tr w:rsidR="00AB42C7" w:rsidRPr="007D3151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AB42C7" w:rsidRPr="007D3151" w:rsidRDefault="00AB42C7" w:rsidP="00801217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(по </w:t>
            </w:r>
            <w:r>
              <w:rPr>
                <w:color w:val="000000"/>
                <w:kern w:val="2"/>
              </w:rPr>
              <w:t>справочникам</w:t>
            </w:r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  <w:r>
              <w:rPr>
                <w:color w:val="000000"/>
                <w:kern w:val="2"/>
              </w:rPr>
              <w:t xml:space="preserve">     </w:t>
            </w:r>
            <w:r w:rsidRPr="007D3151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702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</w:tcPr>
          <w:p w:rsidR="00AB42C7" w:rsidRPr="007D3151" w:rsidRDefault="00AB42C7" w:rsidP="0061760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>муниципальной работы</w:t>
            </w:r>
            <w:r w:rsidRPr="004D241D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AB42C7" w:rsidRPr="007D3151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1" w:type="dxa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AB42C7" w:rsidRPr="004D241D" w:rsidRDefault="00AB42C7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B42C7" w:rsidRPr="004D241D" w:rsidRDefault="00AB42C7" w:rsidP="00175D4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175D4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3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9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84" w:type="dxa"/>
            <w:shd w:val="clear" w:color="auto" w:fill="FFFFFF"/>
          </w:tcPr>
          <w:p w:rsidR="00AB42C7" w:rsidRPr="004D241D" w:rsidRDefault="00AB42C7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B42C7" w:rsidRPr="007D3151" w:rsidRDefault="00AB42C7" w:rsidP="00175D43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23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процентах</w:t>
            </w:r>
          </w:p>
        </w:tc>
        <w:tc>
          <w:tcPr>
            <w:tcW w:w="1022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абсолютных показателях</w:t>
            </w:r>
          </w:p>
        </w:tc>
      </w:tr>
      <w:tr w:rsidR="00AB42C7" w:rsidRPr="007D3151">
        <w:trPr>
          <w:trHeight w:val="222"/>
        </w:trPr>
        <w:tc>
          <w:tcPr>
            <w:tcW w:w="69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95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2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108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17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0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AB42C7" w:rsidRPr="007D3151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</w:tbl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Default="00AB42C7" w:rsidP="00FF4003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945"/>
        <w:gridCol w:w="951"/>
        <w:gridCol w:w="951"/>
        <w:gridCol w:w="950"/>
        <w:gridCol w:w="908"/>
        <w:gridCol w:w="850"/>
        <w:gridCol w:w="958"/>
        <w:gridCol w:w="815"/>
        <w:gridCol w:w="815"/>
        <w:gridCol w:w="1086"/>
        <w:gridCol w:w="815"/>
        <w:gridCol w:w="1087"/>
        <w:gridCol w:w="815"/>
        <w:gridCol w:w="815"/>
        <w:gridCol w:w="874"/>
        <w:gridCol w:w="639"/>
        <w:gridCol w:w="850"/>
      </w:tblGrid>
      <w:tr w:rsidR="00AB42C7" w:rsidRPr="007D3151">
        <w:trPr>
          <w:trHeight w:val="226"/>
        </w:trPr>
        <w:tc>
          <w:tcPr>
            <w:tcW w:w="68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847" w:type="dxa"/>
            <w:gridSpan w:val="3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858" w:type="dxa"/>
            <w:gridSpan w:val="2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8" w:type="dxa"/>
            <w:gridSpan w:val="4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988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04" w:type="dxa"/>
            <w:gridSpan w:val="3"/>
            <w:shd w:val="clear" w:color="auto" w:fill="FFFFFF"/>
          </w:tcPr>
          <w:p w:rsidR="00AB42C7" w:rsidRPr="00801217" w:rsidRDefault="00AB42C7" w:rsidP="00801217">
            <w:pPr>
              <w:widowControl w:val="0"/>
              <w:jc w:val="center"/>
              <w:rPr>
                <w:kern w:val="2"/>
              </w:rPr>
            </w:pPr>
            <w:r w:rsidRPr="00801217">
              <w:rPr>
                <w:kern w:val="2"/>
              </w:rPr>
              <w:t>Размер платы (цена, тариф)</w:t>
            </w:r>
            <w:r w:rsidRPr="00801217">
              <w:rPr>
                <w:kern w:val="2"/>
                <w:vertAlign w:val="superscript"/>
              </w:rPr>
              <w:t xml:space="preserve"> 77</w:t>
            </w:r>
          </w:p>
        </w:tc>
        <w:tc>
          <w:tcPr>
            <w:tcW w:w="1489" w:type="dxa"/>
            <w:gridSpan w:val="2"/>
            <w:vMerge w:val="restart"/>
            <w:shd w:val="clear" w:color="auto" w:fill="FFFFFF"/>
          </w:tcPr>
          <w:p w:rsidR="00AB42C7" w:rsidRPr="00801217" w:rsidRDefault="00AB42C7" w:rsidP="00804FA1">
            <w:pPr>
              <w:widowControl w:val="0"/>
              <w:jc w:val="center"/>
              <w:rPr>
                <w:kern w:val="2"/>
              </w:rPr>
            </w:pPr>
            <w:r w:rsidRPr="00801217">
              <w:rPr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r w:rsidRPr="00801217">
              <w:rPr>
                <w:kern w:val="2"/>
                <w:vertAlign w:val="superscript"/>
              </w:rPr>
              <w:t>6</w:t>
            </w:r>
          </w:p>
        </w:tc>
      </w:tr>
      <w:tr w:rsidR="00AB42C7" w:rsidRPr="007D3151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847" w:type="dxa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B42C7" w:rsidRPr="004D241D" w:rsidRDefault="00AB42C7" w:rsidP="00175D4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(наименование</w:t>
            </w:r>
          </w:p>
          <w:p w:rsidR="00AB42C7" w:rsidRPr="007D3151" w:rsidRDefault="00AB42C7" w:rsidP="00175D43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73" w:type="dxa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описание работы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AB42C7" w:rsidRPr="007D3151" w:rsidRDefault="00AB42C7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AB42C7" w:rsidRPr="007D3151" w:rsidRDefault="00AB42C7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AB42C7" w:rsidRPr="007D3151" w:rsidRDefault="00AB42C7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489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4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5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15" w:type="dxa"/>
            <w:shd w:val="clear" w:color="auto" w:fill="FFFFFF"/>
          </w:tcPr>
          <w:p w:rsidR="00AB42C7" w:rsidRPr="004D241D" w:rsidRDefault="00AB42C7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B42C7" w:rsidRPr="007D3151" w:rsidRDefault="00AB42C7" w:rsidP="00175D43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1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39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процентах</w:t>
            </w:r>
          </w:p>
        </w:tc>
        <w:tc>
          <w:tcPr>
            <w:tcW w:w="850" w:type="dxa"/>
            <w:shd w:val="clear" w:color="auto" w:fill="FFFFFF"/>
          </w:tcPr>
          <w:p w:rsidR="00AB42C7" w:rsidRPr="007D237C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7D237C">
              <w:rPr>
                <w:kern w:val="2"/>
              </w:rPr>
              <w:t xml:space="preserve"> абсолютных показателях</w:t>
            </w:r>
          </w:p>
        </w:tc>
      </w:tr>
      <w:tr w:rsidR="00AB42C7" w:rsidRPr="007D3151">
        <w:trPr>
          <w:trHeight w:val="226"/>
        </w:trPr>
        <w:tc>
          <w:tcPr>
            <w:tcW w:w="6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94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95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90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95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0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15" w:type="dxa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815" w:type="dxa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  <w:tc>
          <w:tcPr>
            <w:tcW w:w="874" w:type="dxa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  <w:tc>
          <w:tcPr>
            <w:tcW w:w="63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F65CD4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</w:tr>
      <w:tr w:rsidR="00AB42C7" w:rsidRPr="007D3151">
        <w:trPr>
          <w:trHeight w:val="264"/>
        </w:trPr>
        <w:tc>
          <w:tcPr>
            <w:tcW w:w="68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264"/>
        </w:trPr>
        <w:tc>
          <w:tcPr>
            <w:tcW w:w="68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Основания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(условия и порядок)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для досрочного прекращения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полнения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полнения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(контроля за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полнением)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</w:t>
      </w:r>
      <w:r>
        <w:rPr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4"/>
        <w:gridCol w:w="4304"/>
        <w:gridCol w:w="6396"/>
      </w:tblGrid>
      <w:tr w:rsidR="00AB42C7" w:rsidRPr="007D3151"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B42C7" w:rsidRPr="00472157" w:rsidRDefault="00AB42C7" w:rsidP="00F65CD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Отраслевые (функциональные) органы местного самоуправления</w:t>
            </w:r>
            <w:r w:rsidRPr="00565457">
              <w:rPr>
                <w:color w:val="000000"/>
              </w:rPr>
              <w:t xml:space="preserve">, </w:t>
            </w:r>
            <w:r w:rsidRPr="00565457">
              <w:rPr>
                <w:color w:val="000000"/>
              </w:rPr>
              <w:br/>
              <w:t xml:space="preserve">осуществляющие контроль за </w:t>
            </w:r>
            <w:r>
              <w:rPr>
                <w:color w:val="000000"/>
              </w:rPr>
              <w:t>выполнением муниципального задания</w:t>
            </w:r>
          </w:p>
        </w:tc>
      </w:tr>
      <w:tr w:rsidR="00AB42C7" w:rsidRPr="007D3151"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B42C7" w:rsidRPr="00472157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D9496B">
              <w:rPr>
                <w:color w:val="000000"/>
                <w:kern w:val="2"/>
              </w:rPr>
              <w:t>3</w:t>
            </w:r>
          </w:p>
        </w:tc>
      </w:tr>
      <w:tr w:rsidR="00AB42C7" w:rsidRPr="007D3151"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AB42C7" w:rsidRPr="007D3151" w:rsidRDefault="00AB42C7" w:rsidP="00791B5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4.2.</w:t>
      </w:r>
      <w:r>
        <w:rPr>
          <w:color w:val="000000"/>
          <w:kern w:val="2"/>
          <w:sz w:val="24"/>
          <w:szCs w:val="24"/>
          <w:shd w:val="clear" w:color="auto" w:fill="FFFFFF"/>
        </w:rPr>
        <w:t>1.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Сроки представления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предварительного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отчет</w:t>
      </w:r>
      <w:r>
        <w:rPr>
          <w:color w:val="000000"/>
          <w:kern w:val="2"/>
          <w:sz w:val="24"/>
          <w:szCs w:val="24"/>
          <w:shd w:val="clear" w:color="auto" w:fill="FFFFFF"/>
        </w:rPr>
        <w:t>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AB42C7" w:rsidRPr="007D3151" w:rsidRDefault="00AB42C7" w:rsidP="00791B5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задания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AB42C7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AB42C7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kern w:val="2"/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kern w:val="2"/>
          <w:sz w:val="24"/>
          <w:szCs w:val="24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AB42C7" w:rsidRPr="007D3151" w:rsidRDefault="00AB42C7" w:rsidP="00FF4003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</w:t>
      </w:r>
      <w:r>
        <w:rPr>
          <w:color w:val="000000"/>
          <w:kern w:val="2"/>
          <w:sz w:val="24"/>
          <w:szCs w:val="24"/>
          <w:shd w:val="clear" w:color="auto" w:fill="FFFFFF"/>
        </w:rPr>
        <w:t>(ых)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</w:t>
      </w:r>
      <w:r>
        <w:rPr>
          <w:color w:val="000000"/>
          <w:kern w:val="2"/>
          <w:sz w:val="24"/>
          <w:szCs w:val="24"/>
          <w:shd w:val="clear" w:color="auto" w:fill="FFFFFF"/>
        </w:rPr>
        <w:t>(ых)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AB42C7" w:rsidRPr="00BF55F9" w:rsidRDefault="00AB42C7" w:rsidP="00FF400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BF55F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BF55F9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Орловского района, в ведении которого находятся муниципальные казенные учреждения, и единицы их измерения </w:t>
      </w:r>
      <w:r w:rsidRPr="00BF55F9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AB42C7" w:rsidRPr="004D241D" w:rsidRDefault="00AB42C7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AB42C7" w:rsidRPr="004D241D" w:rsidRDefault="00AB42C7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AB42C7" w:rsidRDefault="00AB42C7" w:rsidP="00181F4F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AB42C7" w:rsidRDefault="00AB42C7" w:rsidP="00181F4F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если оказание услуг(выполнение работ) осуществляется на платной основе в соответствии с законодательством Российской Федерации, ростовской области и Орловского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показательнее формируется.</w:t>
      </w:r>
    </w:p>
    <w:p w:rsidR="00AB42C7" w:rsidRPr="004D241D" w:rsidRDefault="00AB42C7" w:rsidP="00181F4F">
      <w:pPr>
        <w:jc w:val="both"/>
        <w:outlineLvl w:val="3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ной(ых)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AB42C7" w:rsidRPr="004D241D" w:rsidRDefault="00AB42C7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</w:t>
      </w:r>
      <w:r>
        <w:rPr>
          <w:color w:val="000000"/>
          <w:kern w:val="2"/>
          <w:sz w:val="24"/>
          <w:szCs w:val="24"/>
          <w:shd w:val="clear" w:color="auto" w:fill="FFFFFF"/>
        </w:rPr>
        <w:t>в целом по муниципальному заданию.</w:t>
      </w:r>
    </w:p>
    <w:p w:rsidR="00AB42C7" w:rsidRPr="004D241D" w:rsidRDefault="00AB42C7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0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ного задания, в пределах которого оно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(его часть)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считается выполненным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(выполненной)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ных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Орловского района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ные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ного задания, не заполняются.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 в том числе с учетом неравномерного оказания муниципальных услуг (выполнения работ) в течение календарного года).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AB42C7" w:rsidRPr="007D3151" w:rsidRDefault="00AB42C7" w:rsidP="00FF4003">
      <w:pPr>
        <w:widowControl w:val="0"/>
        <w:rPr>
          <w:kern w:val="2"/>
        </w:rPr>
        <w:sectPr w:rsidR="00AB42C7" w:rsidRPr="007D3151" w:rsidSect="00801217">
          <w:pgSz w:w="16838" w:h="11905" w:orient="landscape" w:code="9"/>
          <w:pgMar w:top="709" w:right="851" w:bottom="426" w:left="993" w:header="709" w:footer="709" w:gutter="0"/>
          <w:cols w:space="720"/>
          <w:docGrid w:linePitch="299"/>
        </w:sectPr>
      </w:pPr>
    </w:p>
    <w:p w:rsidR="00AB42C7" w:rsidRPr="007D3151" w:rsidRDefault="00AB42C7" w:rsidP="00FF4003">
      <w:pPr>
        <w:widowControl w:val="0"/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1.3</w:t>
      </w:r>
      <w:r w:rsidRPr="007D3151">
        <w:rPr>
          <w:kern w:val="2"/>
          <w:sz w:val="28"/>
          <w:szCs w:val="28"/>
          <w:lang w:eastAsia="en-US"/>
        </w:rPr>
        <w:t>. Приложение № 2 изложить в редакции:</w:t>
      </w:r>
    </w:p>
    <w:p w:rsidR="00AB42C7" w:rsidRPr="007D3151" w:rsidRDefault="00AB42C7" w:rsidP="00FF4003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AB42C7" w:rsidRPr="007D3151" w:rsidRDefault="00AB42C7" w:rsidP="00FF4003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 № 2</w:t>
      </w:r>
    </w:p>
    <w:p w:rsidR="00AB42C7" w:rsidRPr="007D3151" w:rsidRDefault="00AB42C7" w:rsidP="00FF4003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AB42C7" w:rsidRPr="007D3151" w:rsidRDefault="00AB42C7" w:rsidP="00FF4003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учреждений</w:t>
      </w:r>
      <w:r>
        <w:rPr>
          <w:kern w:val="2"/>
          <w:sz w:val="28"/>
          <w:szCs w:val="28"/>
        </w:rPr>
        <w:t xml:space="preserve"> Камышевского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AB42C7" w:rsidRPr="007D3151" w:rsidRDefault="00AB42C7" w:rsidP="00FF4003">
      <w:pPr>
        <w:widowControl w:val="0"/>
        <w:autoSpaceDE w:val="0"/>
        <w:autoSpaceDN w:val="0"/>
        <w:jc w:val="both"/>
        <w:rPr>
          <w:kern w:val="2"/>
          <w:sz w:val="22"/>
          <w:szCs w:val="22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AB42C7" w:rsidRPr="007D3151" w:rsidRDefault="00AB42C7" w:rsidP="00FF4003">
      <w:pPr>
        <w:widowControl w:val="0"/>
        <w:jc w:val="center"/>
        <w:outlineLvl w:val="3"/>
        <w:rPr>
          <w:kern w:val="2"/>
          <w:sz w:val="24"/>
          <w:szCs w:val="24"/>
        </w:rPr>
      </w:pPr>
      <w:r>
        <w:rPr>
          <w:noProof/>
        </w:rPr>
        <w:pict>
          <v:shape id="Поле 9" o:spid="_x0000_s1031" type="#_x0000_t202" style="position:absolute;left:0;text-align:left;margin-left:493.75pt;margin-top:3.4pt;width:51.25pt;height:6.2pt;z-index:251659264;visibility:visible">
            <v:textbox>
              <w:txbxContent>
                <w:p w:rsidR="00AB42C7" w:rsidRDefault="00AB42C7" w:rsidP="00FF4003"/>
              </w:txbxContent>
            </v:textbox>
          </v:shape>
        </w:pic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Pr="007D3151">
        <w:rPr>
          <w:b/>
          <w:bCs/>
          <w:color w:val="000000"/>
          <w:kern w:val="2"/>
          <w:sz w:val="24"/>
          <w:szCs w:val="24"/>
          <w:vertAlign w:val="superscript"/>
        </w:rPr>
        <w:t>1</w:t>
      </w:r>
    </w:p>
    <w:p w:rsidR="00AB42C7" w:rsidRPr="007D3151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32" type="#_x0000_t202" style="position:absolute;left:0;text-align:left;margin-left:608.1pt;margin-top:8.95pt;width:123.75pt;height:207.65pt;z-index:251660288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AB42C7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42C7" w:rsidRPr="00420D35" w:rsidRDefault="00AB42C7" w:rsidP="0049453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B42C7" w:rsidRPr="00420D35" w:rsidRDefault="00AB42C7" w:rsidP="00494539">
                        <w:r w:rsidRPr="00420D35">
                          <w:t>Коды</w:t>
                        </w:r>
                      </w:p>
                    </w:tc>
                  </w:tr>
                  <w:tr w:rsidR="00AB42C7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B42C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right"/>
                        </w:pPr>
                        <w:r>
                          <w:t xml:space="preserve">Код </w:t>
                        </w:r>
                        <w:r w:rsidRPr="00420D35">
                          <w:t xml:space="preserve">по </w:t>
                        </w:r>
                        <w:r>
                          <w:t>с</w:t>
                        </w:r>
                        <w:r w:rsidRPr="00420D35">
                          <w:t>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Default="00AB42C7" w:rsidP="007E1B56">
                        <w:pPr>
                          <w:jc w:val="right"/>
                        </w:pPr>
                        <w:r>
                          <w:t>По</w:t>
                        </w:r>
                      </w:p>
                      <w:p w:rsidR="00AB42C7" w:rsidRPr="00420D35" w:rsidRDefault="00AB42C7" w:rsidP="007E1B56">
                        <w:pPr>
                          <w:jc w:val="right"/>
                        </w:pPr>
                        <w:r>
                          <w:t>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Default="00AB42C7" w:rsidP="007E1B56">
                        <w:pPr>
                          <w:jc w:val="right"/>
                        </w:pPr>
                        <w:r>
                          <w:t>По</w:t>
                        </w:r>
                      </w:p>
                      <w:p w:rsidR="00AB42C7" w:rsidRPr="00420D35" w:rsidRDefault="00AB42C7" w:rsidP="007E1B56">
                        <w:pPr>
                          <w:jc w:val="right"/>
                        </w:pPr>
                        <w:r>
                          <w:t>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42C7" w:rsidRDefault="00AB42C7" w:rsidP="007E1B56">
                        <w:pPr>
                          <w:jc w:val="right"/>
                        </w:pPr>
                        <w:r>
                          <w:t>По</w:t>
                        </w:r>
                      </w:p>
                      <w:p w:rsidR="00AB42C7" w:rsidRPr="00420D35" w:rsidRDefault="00AB42C7" w:rsidP="007E1B56">
                        <w:pPr>
                          <w:jc w:val="right"/>
                        </w:pPr>
                        <w:r>
                          <w:t>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</w:p>
                    </w:tc>
                  </w:tr>
                  <w:tr w:rsidR="00AB42C7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42C7" w:rsidRPr="00420D35" w:rsidRDefault="00AB42C7" w:rsidP="007E1B56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42C7" w:rsidRPr="00420D35" w:rsidRDefault="00AB42C7" w:rsidP="007E1B56">
                        <w:pPr>
                          <w:jc w:val="center"/>
                        </w:pPr>
                      </w:p>
                    </w:tc>
                  </w:tr>
                </w:tbl>
                <w:p w:rsidR="00AB42C7" w:rsidRPr="00B72538" w:rsidRDefault="00AB42C7" w:rsidP="00FF4003"/>
              </w:txbxContent>
            </v:textbox>
          </v:shape>
        </w:pict>
      </w:r>
    </w:p>
    <w:p w:rsidR="00AB42C7" w:rsidRPr="007D3151" w:rsidRDefault="00AB42C7" w:rsidP="00FF400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AB42C7" w:rsidRPr="007D3151" w:rsidRDefault="00AB42C7" w:rsidP="00FF400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» __________________________ 20___ г.</w:t>
      </w:r>
    </w:p>
    <w:p w:rsidR="00AB42C7" w:rsidRPr="007D3151" w:rsidRDefault="00AB42C7" w:rsidP="00FF400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AB42C7" w:rsidRPr="007D3151" w:rsidSect="00494539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B42C7" w:rsidRPr="007D3151" w:rsidRDefault="00AB42C7" w:rsidP="00FF4003">
      <w:pPr>
        <w:widowControl w:val="0"/>
        <w:rPr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Камышевского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</w:t>
      </w:r>
      <w:r w:rsidRPr="007D3151">
        <w:rPr>
          <w:color w:val="000000"/>
          <w:kern w:val="2"/>
          <w:sz w:val="24"/>
          <w:szCs w:val="24"/>
        </w:rPr>
        <w:t>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Камышевского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_______________________________________</w:t>
      </w:r>
      <w:r w:rsidRPr="007D3151">
        <w:rPr>
          <w:color w:val="000000"/>
          <w:kern w:val="2"/>
          <w:sz w:val="24"/>
          <w:szCs w:val="24"/>
        </w:rPr>
        <w:t>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AB42C7" w:rsidRPr="00967DD9" w:rsidRDefault="00AB42C7" w:rsidP="00FF4003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AB42C7" w:rsidRPr="00967DD9" w:rsidRDefault="00AB42C7" w:rsidP="00FF4003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  <w:sectPr w:rsidR="00AB42C7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color w:val="000000"/>
          <w:kern w:val="2"/>
          <w:shd w:val="clear" w:color="auto" w:fill="FFFFFF"/>
        </w:rPr>
        <w:t xml:space="preserve">о выполнении </w:t>
      </w:r>
      <w:r>
        <w:rPr>
          <w:color w:val="000000"/>
          <w:kern w:val="2"/>
          <w:shd w:val="clear" w:color="auto" w:fill="FFFFFF"/>
        </w:rPr>
        <w:t>муниципаль</w:t>
      </w:r>
      <w:r w:rsidRPr="00967DD9">
        <w:rPr>
          <w:color w:val="000000"/>
          <w:kern w:val="2"/>
          <w:shd w:val="clear" w:color="auto" w:fill="FFFFFF"/>
        </w:rPr>
        <w:t xml:space="preserve">ного задания, установленной в </w:t>
      </w:r>
      <w:r>
        <w:rPr>
          <w:color w:val="000000"/>
          <w:kern w:val="2"/>
          <w:shd w:val="clear" w:color="auto" w:fill="FFFFFF"/>
        </w:rPr>
        <w:t>муниципаль</w:t>
      </w:r>
      <w:r w:rsidRPr="00967DD9">
        <w:rPr>
          <w:color w:val="000000"/>
          <w:kern w:val="2"/>
          <w:shd w:val="clear" w:color="auto" w:fill="FFFFFF"/>
        </w:rPr>
        <w:t>ном задании)</w:t>
      </w:r>
    </w:p>
    <w:p w:rsidR="00AB42C7" w:rsidRPr="007D3151" w:rsidRDefault="00AB42C7" w:rsidP="00FF4003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AB42C7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7" o:spid="_x0000_s1033" type="#_x0000_t202" style="position:absolute;margin-left:544.35pt;margin-top:6.1pt;width:192.45pt;height:88.8pt;z-index:251661312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AB42C7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42C7" w:rsidRPr="009D7718" w:rsidRDefault="00AB42C7" w:rsidP="00C436D8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перечню или  региональному </w:t>
                        </w:r>
                      </w:p>
                      <w:p w:rsidR="00AB42C7" w:rsidRPr="009D7718" w:rsidRDefault="00AB42C7" w:rsidP="00C436D8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42C7" w:rsidRPr="000618A0" w:rsidRDefault="00AB42C7" w:rsidP="0049453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42C7" w:rsidRPr="000618A0" w:rsidRDefault="00AB42C7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42C7" w:rsidRPr="00334FCF" w:rsidRDefault="00AB42C7" w:rsidP="00FF4003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_________________________________________________________________________________________________________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7D3151">
        <w:rPr>
          <w:color w:val="000000"/>
          <w:kern w:val="2"/>
          <w:shd w:val="clear" w:color="auto" w:fill="FFFFFF"/>
        </w:rPr>
        <w:t xml:space="preserve"> 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992"/>
        <w:gridCol w:w="994"/>
        <w:gridCol w:w="991"/>
        <w:gridCol w:w="994"/>
        <w:gridCol w:w="985"/>
        <w:gridCol w:w="1129"/>
        <w:gridCol w:w="918"/>
        <w:gridCol w:w="1071"/>
        <w:gridCol w:w="1123"/>
        <w:gridCol w:w="988"/>
        <w:gridCol w:w="844"/>
        <w:gridCol w:w="930"/>
        <w:gridCol w:w="1101"/>
        <w:gridCol w:w="1104"/>
      </w:tblGrid>
      <w:tr w:rsidR="00AB42C7" w:rsidRPr="007D3151">
        <w:trPr>
          <w:trHeight w:val="224"/>
        </w:trPr>
        <w:tc>
          <w:tcPr>
            <w:tcW w:w="370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973" w:type="pct"/>
            <w:gridSpan w:val="3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647" w:type="pct"/>
            <w:gridSpan w:val="2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10" w:type="pct"/>
            <w:gridSpan w:val="9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</w:tr>
      <w:tr w:rsidR="00AB42C7" w:rsidRPr="007D3151">
        <w:trPr>
          <w:trHeight w:val="230"/>
        </w:trPr>
        <w:tc>
          <w:tcPr>
            <w:tcW w:w="370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973" w:type="pct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47" w:type="pct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9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 показателя</w:t>
            </w:r>
          </w:p>
        </w:tc>
        <w:tc>
          <w:tcPr>
            <w:tcW w:w="650" w:type="pct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7D3151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966" w:type="pct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7D3151">
              <w:rPr>
                <w:color w:val="000000"/>
                <w:kern w:val="2"/>
              </w:rPr>
              <w:t>опусти-мое (возмож-ное) отклоне-ние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7D3151">
              <w:rPr>
                <w:color w:val="000000"/>
                <w:kern w:val="2"/>
              </w:rPr>
              <w:t xml:space="preserve">тклонение, превышающее допустимое (возможное) </w:t>
            </w:r>
            <w:r>
              <w:rPr>
                <w:color w:val="000000"/>
                <w:kern w:val="2"/>
              </w:rPr>
              <w:t>отклонение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61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7D3151">
              <w:rPr>
                <w:kern w:val="2"/>
              </w:rPr>
              <w:t>ричина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от</w:t>
            </w:r>
            <w:r w:rsidRPr="007D3151">
              <w:rPr>
                <w:kern w:val="2"/>
              </w:rPr>
              <w:t>клонения</w:t>
            </w:r>
          </w:p>
        </w:tc>
      </w:tr>
      <w:tr w:rsidR="00AB42C7" w:rsidRPr="007D3151">
        <w:trPr>
          <w:trHeight w:val="144"/>
        </w:trPr>
        <w:tc>
          <w:tcPr>
            <w:tcW w:w="370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 (наимено-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69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35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7D3151">
              <w:rPr>
                <w:color w:val="000000"/>
                <w:kern w:val="2"/>
              </w:rPr>
              <w:t>од</w:t>
            </w:r>
          </w:p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>тверждено</w:t>
            </w:r>
          </w:p>
          <w:p w:rsidR="00AB42C7" w:rsidRDefault="00AB42C7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AB42C7" w:rsidRPr="007D3151" w:rsidRDefault="00AB42C7" w:rsidP="00C436D8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>тверждено</w:t>
            </w:r>
          </w:p>
          <w:p w:rsidR="00AB42C7" w:rsidRDefault="00AB42C7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на </w:t>
            </w:r>
            <w:r>
              <w:rPr>
                <w:color w:val="000000"/>
                <w:kern w:val="2"/>
              </w:rPr>
              <w:t>отчетную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сполне-</w:t>
            </w:r>
          </w:p>
          <w:p w:rsidR="00AB42C7" w:rsidRPr="007D3151" w:rsidRDefault="00AB42C7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0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AB42C7" w:rsidRPr="007D3151">
        <w:trPr>
          <w:trHeight w:val="224"/>
        </w:trPr>
        <w:tc>
          <w:tcPr>
            <w:tcW w:w="37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2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25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25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69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0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35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AB42C7" w:rsidRPr="007D3151" w:rsidRDefault="00AB42C7" w:rsidP="00C436D8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76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AB42C7" w:rsidRPr="007D3151">
        <w:trPr>
          <w:trHeight w:val="224"/>
        </w:trPr>
        <w:tc>
          <w:tcPr>
            <w:tcW w:w="370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AB42C7" w:rsidRPr="007D3151">
        <w:trPr>
          <w:trHeight w:val="144"/>
        </w:trPr>
        <w:tc>
          <w:tcPr>
            <w:tcW w:w="370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AB42C7" w:rsidRPr="007D3151">
        <w:trPr>
          <w:trHeight w:val="206"/>
        </w:trPr>
        <w:tc>
          <w:tcPr>
            <w:tcW w:w="370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AB42C7" w:rsidRPr="007D3151">
        <w:trPr>
          <w:trHeight w:val="144"/>
        </w:trPr>
        <w:tc>
          <w:tcPr>
            <w:tcW w:w="370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p w:rsidR="00AB42C7" w:rsidRDefault="00AB42C7" w:rsidP="00FF4003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</w:t>
      </w:r>
      <w:r w:rsidRPr="004951E1">
        <w:rPr>
          <w:color w:val="000000"/>
          <w:kern w:val="2"/>
          <w:sz w:val="24"/>
          <w:szCs w:val="24"/>
          <w:shd w:val="clear" w:color="auto" w:fill="FFFFFF"/>
        </w:rPr>
        <w:t>объем муниципальной 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B42C7" w:rsidRPr="007D3151" w:rsidRDefault="00AB42C7" w:rsidP="00FF4003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064"/>
        <w:gridCol w:w="956"/>
        <w:gridCol w:w="1091"/>
        <w:gridCol w:w="1091"/>
        <w:gridCol w:w="1091"/>
        <w:gridCol w:w="1091"/>
        <w:gridCol w:w="955"/>
        <w:gridCol w:w="819"/>
        <w:gridCol w:w="999"/>
        <w:gridCol w:w="857"/>
        <w:gridCol w:w="857"/>
        <w:gridCol w:w="857"/>
        <w:gridCol w:w="999"/>
        <w:gridCol w:w="857"/>
        <w:gridCol w:w="861"/>
      </w:tblGrid>
      <w:tr w:rsidR="00AB42C7" w:rsidRPr="007D3151">
        <w:trPr>
          <w:trHeight w:val="228"/>
        </w:trPr>
        <w:tc>
          <w:tcPr>
            <w:tcW w:w="115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01" w:type="dxa"/>
            <w:gridSpan w:val="3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527" w:type="dxa"/>
            <w:gridSpan w:val="9"/>
            <w:shd w:val="clear" w:color="auto" w:fill="FFFFFF"/>
          </w:tcPr>
          <w:p w:rsidR="00AB42C7" w:rsidRPr="00D76FBB" w:rsidRDefault="00AB42C7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объема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Р</w:t>
            </w:r>
            <w:r w:rsidRPr="007D3151">
              <w:rPr>
                <w:color w:val="000000"/>
                <w:kern w:val="2"/>
              </w:rPr>
              <w:t>азмер платы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(цена, тариф)</w:t>
            </w:r>
          </w:p>
        </w:tc>
      </w:tr>
      <w:tr w:rsidR="00AB42C7" w:rsidRPr="007D3151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201" w:type="dxa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 показа-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теля</w:t>
            </w:r>
          </w:p>
        </w:tc>
        <w:tc>
          <w:tcPr>
            <w:tcW w:w="1824" w:type="dxa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7D3151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791" w:type="dxa"/>
            <w:gridSpan w:val="3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7D3151">
              <w:rPr>
                <w:color w:val="000000"/>
                <w:kern w:val="2"/>
              </w:rPr>
              <w:t>опус-тимое (возмож-</w:t>
            </w:r>
          </w:p>
          <w:p w:rsidR="00AB42C7" w:rsidRPr="007D3151" w:rsidRDefault="00AB42C7" w:rsidP="00B41AEC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AB42C7" w:rsidRPr="007D3151" w:rsidRDefault="00AB42C7" w:rsidP="00B41AEC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7D3151">
              <w:rPr>
                <w:color w:val="000000"/>
                <w:kern w:val="2"/>
              </w:rPr>
              <w:t xml:space="preserve">ткло-нение, превыша-ющее допустимое (возмож-ное) </w:t>
            </w:r>
            <w:r>
              <w:rPr>
                <w:color w:val="000000"/>
                <w:kern w:val="2"/>
              </w:rPr>
              <w:t>отклонение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ричина откло-нения</w:t>
            </w:r>
          </w:p>
        </w:tc>
        <w:tc>
          <w:tcPr>
            <w:tcW w:w="88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8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7D3151">
              <w:rPr>
                <w:color w:val="000000"/>
                <w:kern w:val="2"/>
              </w:rPr>
              <w:t>од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 xml:space="preserve">тверж-дено в </w:t>
            </w:r>
            <w:r>
              <w:rPr>
                <w:color w:val="000000"/>
                <w:kern w:val="2"/>
              </w:rPr>
              <w:t>муниципальном</w:t>
            </w:r>
            <w:r w:rsidRPr="007D3151">
              <w:rPr>
                <w:color w:val="000000"/>
                <w:kern w:val="2"/>
              </w:rPr>
              <w:t xml:space="preserve"> задании </w:t>
            </w:r>
          </w:p>
          <w:p w:rsidR="00AB42C7" w:rsidRPr="007D3151" w:rsidRDefault="00AB42C7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 xml:space="preserve">тверж-дено в </w:t>
            </w:r>
            <w:r>
              <w:rPr>
                <w:color w:val="000000"/>
                <w:kern w:val="2"/>
              </w:rPr>
              <w:t>муниципальном</w:t>
            </w:r>
            <w:r w:rsidRPr="007D3151">
              <w:rPr>
                <w:color w:val="000000"/>
                <w:kern w:val="2"/>
              </w:rPr>
              <w:t xml:space="preserve"> задании </w:t>
            </w:r>
          </w:p>
          <w:p w:rsidR="00AB42C7" w:rsidRPr="007D3151" w:rsidRDefault="00AB42C7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на </w:t>
            </w:r>
            <w:r>
              <w:rPr>
                <w:color w:val="000000"/>
                <w:kern w:val="2"/>
              </w:rPr>
              <w:t>отчетную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сполне-</w:t>
            </w:r>
          </w:p>
          <w:p w:rsidR="00AB42C7" w:rsidRPr="007D3151" w:rsidRDefault="00AB42C7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AB42C7" w:rsidRPr="007D3151" w:rsidRDefault="00AB42C7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881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228"/>
        </w:trPr>
        <w:tc>
          <w:tcPr>
            <w:tcW w:w="115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9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  <w:tc>
          <w:tcPr>
            <w:tcW w:w="886" w:type="dxa"/>
            <w:shd w:val="clear" w:color="auto" w:fill="FFFFFF"/>
          </w:tcPr>
          <w:p w:rsidR="00AB42C7" w:rsidRPr="007D3151" w:rsidRDefault="00AB42C7" w:rsidP="00B41AEC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6</w:t>
            </w:r>
          </w:p>
        </w:tc>
      </w:tr>
      <w:tr w:rsidR="00AB42C7" w:rsidRPr="007D3151">
        <w:trPr>
          <w:trHeight w:val="228"/>
        </w:trPr>
        <w:tc>
          <w:tcPr>
            <w:tcW w:w="115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266"/>
        </w:trPr>
        <w:tc>
          <w:tcPr>
            <w:tcW w:w="115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AB42C7" w:rsidRPr="007D3151" w:rsidRDefault="00AB42C7" w:rsidP="00FF4003">
      <w:pPr>
        <w:widowControl w:val="0"/>
        <w:rPr>
          <w:kern w:val="2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AB42C7" w:rsidRDefault="00AB42C7" w:rsidP="00FF4003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Pr="007D3151" w:rsidRDefault="00AB42C7" w:rsidP="00FF4003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6" o:spid="_x0000_s1034" type="#_x0000_t202" style="position:absolute;margin-left:597.4pt;margin-top:4.2pt;width:139.5pt;height:97.5pt;z-index:251658240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AB42C7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42C7" w:rsidRPr="00C670E4" w:rsidRDefault="00AB42C7" w:rsidP="00494539">
                        <w:pPr>
                          <w:pStyle w:val="Heading4"/>
                          <w:suppressAutoHyphens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Heading4Char"/>
                            <w:sz w:val="24"/>
                            <w:szCs w:val="24"/>
                          </w:rPr>
                          <w:t>Код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AB42C7" w:rsidRPr="00C670E4" w:rsidRDefault="00AB42C7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42C7" w:rsidRPr="000618A0" w:rsidRDefault="00AB42C7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2C7" w:rsidRPr="0081053E" w:rsidRDefault="00AB42C7" w:rsidP="00FF4003">
                  <w:pPr>
                    <w:ind w:hanging="142"/>
                  </w:pPr>
                </w:p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AB42C7" w:rsidRPr="007D3151" w:rsidRDefault="00AB42C7" w:rsidP="00FF4003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на 20__ год и на плановый период 20__ и 20__ годов на 1 _______ 20__ г.</w:t>
      </w:r>
    </w:p>
    <w:p w:rsidR="00AB42C7" w:rsidRPr="007D3151" w:rsidRDefault="00AB42C7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105"/>
        <w:gridCol w:w="1105"/>
        <w:gridCol w:w="1105"/>
        <w:gridCol w:w="1082"/>
        <w:gridCol w:w="1152"/>
        <w:gridCol w:w="1082"/>
        <w:gridCol w:w="805"/>
        <w:gridCol w:w="853"/>
        <w:gridCol w:w="1106"/>
        <w:gridCol w:w="967"/>
        <w:gridCol w:w="967"/>
        <w:gridCol w:w="1105"/>
        <w:gridCol w:w="1242"/>
        <w:gridCol w:w="830"/>
      </w:tblGrid>
      <w:tr w:rsidR="00AB42C7" w:rsidRPr="007D3151">
        <w:trPr>
          <w:trHeight w:val="230"/>
        </w:trPr>
        <w:tc>
          <w:tcPr>
            <w:tcW w:w="85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2298" w:type="dxa"/>
            <w:gridSpan w:val="2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9215" w:type="dxa"/>
            <w:gridSpan w:val="9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AB42C7" w:rsidRPr="007D3151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 показателя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7D3151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 xml:space="preserve">тверждено в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 xml:space="preserve">тверж-дено в </w:t>
            </w:r>
            <w:r>
              <w:rPr>
                <w:color w:val="000000"/>
                <w:kern w:val="2"/>
              </w:rPr>
              <w:t>муниципальном</w:t>
            </w:r>
            <w:r w:rsidRPr="007D3151">
              <w:rPr>
                <w:color w:val="000000"/>
                <w:kern w:val="2"/>
              </w:rPr>
              <w:t xml:space="preserve"> задании </w:t>
            </w:r>
          </w:p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на </w:t>
            </w:r>
            <w:r>
              <w:rPr>
                <w:color w:val="000000"/>
                <w:kern w:val="2"/>
              </w:rPr>
              <w:t>отчетную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сполне-</w:t>
            </w:r>
          </w:p>
          <w:p w:rsidR="00AB42C7" w:rsidRPr="007D3151" w:rsidRDefault="00AB42C7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37" w:type="dxa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Допус</w:t>
            </w:r>
            <w:r w:rsidRPr="007D3151">
              <w:rPr>
                <w:color w:val="000000"/>
                <w:kern w:val="2"/>
              </w:rPr>
              <w:t>тимое (возмож-</w:t>
            </w:r>
          </w:p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</w:t>
            </w:r>
            <w:r w:rsidRPr="007D3151">
              <w:rPr>
                <w:color w:val="000000"/>
                <w:kern w:val="2"/>
              </w:rPr>
              <w:t xml:space="preserve">нение, превыша-ющее допустимое (возмож-ное) </w:t>
            </w:r>
            <w:r>
              <w:rPr>
                <w:color w:val="000000"/>
                <w:kern w:val="2"/>
              </w:rPr>
              <w:t>отклонение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ричина откло-нения</w:t>
            </w:r>
          </w:p>
        </w:tc>
      </w:tr>
      <w:tr w:rsidR="00AB42C7" w:rsidRPr="007D3151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87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7D3151">
              <w:rPr>
                <w:color w:val="000000"/>
                <w:kern w:val="2"/>
              </w:rPr>
              <w:t>од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13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230"/>
        </w:trPr>
        <w:tc>
          <w:tcPr>
            <w:tcW w:w="85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8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7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3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137" w:type="dxa"/>
            <w:shd w:val="clear" w:color="auto" w:fill="FFFFFF"/>
          </w:tcPr>
          <w:p w:rsidR="00AB42C7" w:rsidRPr="00967DD9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1278" w:type="dxa"/>
            <w:shd w:val="clear" w:color="auto" w:fill="FFFFFF"/>
          </w:tcPr>
          <w:p w:rsidR="00AB42C7" w:rsidRPr="00967DD9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AB42C7" w:rsidRPr="00967DD9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AB42C7" w:rsidRPr="007D3151">
        <w:trPr>
          <w:trHeight w:val="268"/>
        </w:trPr>
        <w:tc>
          <w:tcPr>
            <w:tcW w:w="85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268"/>
        </w:trPr>
        <w:tc>
          <w:tcPr>
            <w:tcW w:w="85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B42C7" w:rsidRPr="007D3151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B42C7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AB42C7" w:rsidRPr="007D3151" w:rsidRDefault="00AB42C7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7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194"/>
        <w:gridCol w:w="1123"/>
        <w:gridCol w:w="1112"/>
        <w:gridCol w:w="1112"/>
        <w:gridCol w:w="1115"/>
        <w:gridCol w:w="967"/>
        <w:gridCol w:w="825"/>
        <w:gridCol w:w="567"/>
        <w:gridCol w:w="1121"/>
        <w:gridCol w:w="933"/>
        <w:gridCol w:w="933"/>
        <w:gridCol w:w="936"/>
        <w:gridCol w:w="933"/>
        <w:gridCol w:w="893"/>
        <w:gridCol w:w="896"/>
      </w:tblGrid>
      <w:tr w:rsidR="00AB42C7" w:rsidRPr="007D3151">
        <w:trPr>
          <w:trHeight w:val="363"/>
        </w:trPr>
        <w:tc>
          <w:tcPr>
            <w:tcW w:w="239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14" w:type="pct"/>
            <w:gridSpan w:val="3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723" w:type="pct"/>
            <w:gridSpan w:val="2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2925" w:type="pct"/>
            <w:gridSpan w:val="10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</w:tr>
      <w:tr w:rsidR="00AB42C7" w:rsidRPr="007D3151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4" w:type="pct"/>
            <w:gridSpan w:val="3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23" w:type="pct"/>
            <w:gridSpan w:val="2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14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 показателя</w:t>
            </w:r>
          </w:p>
        </w:tc>
        <w:tc>
          <w:tcPr>
            <w:tcW w:w="452" w:type="pct"/>
            <w:gridSpan w:val="2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7D3151">
              <w:rPr>
                <w:color w:val="000000"/>
                <w:kern w:val="2"/>
              </w:rPr>
              <w:t xml:space="preserve">диница измерения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64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 xml:space="preserve">тверждено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в </w:t>
            </w:r>
            <w:r w:rsidRPr="004951E1">
              <w:rPr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>м</w:t>
            </w:r>
            <w:r w:rsidRPr="007D3151">
              <w:rPr>
                <w:color w:val="000000"/>
                <w:kern w:val="2"/>
              </w:rPr>
              <w:t xml:space="preserve"> задании 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7D3151">
              <w:rPr>
                <w:color w:val="000000"/>
                <w:kern w:val="2"/>
              </w:rPr>
              <w:t xml:space="preserve">тверж-дено в </w:t>
            </w:r>
            <w:r>
              <w:rPr>
                <w:color w:val="000000"/>
                <w:kern w:val="2"/>
              </w:rPr>
              <w:t>муниципальном</w:t>
            </w:r>
            <w:r w:rsidRPr="007D3151">
              <w:rPr>
                <w:color w:val="000000"/>
                <w:kern w:val="2"/>
              </w:rPr>
              <w:t xml:space="preserve"> задании </w:t>
            </w:r>
          </w:p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на </w:t>
            </w:r>
            <w:r>
              <w:rPr>
                <w:color w:val="000000"/>
                <w:kern w:val="2"/>
              </w:rPr>
              <w:t>отчетную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AB42C7" w:rsidRPr="007D3151" w:rsidRDefault="00AB42C7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сполне-</w:t>
            </w:r>
          </w:p>
          <w:p w:rsidR="00AB42C7" w:rsidRPr="007D3151" w:rsidRDefault="00AB42C7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AB42C7" w:rsidRPr="007D3151" w:rsidRDefault="00AB42C7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AB42C7" w:rsidRPr="007D3151" w:rsidRDefault="00AB42C7" w:rsidP="00CD257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Допус</w:t>
            </w:r>
            <w:r w:rsidRPr="007D3151">
              <w:rPr>
                <w:color w:val="000000"/>
                <w:kern w:val="2"/>
              </w:rPr>
              <w:t>тимое (возмож-</w:t>
            </w:r>
          </w:p>
          <w:p w:rsidR="00AB42C7" w:rsidRPr="007D3151" w:rsidRDefault="00AB42C7" w:rsidP="00CD257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</w:t>
            </w:r>
            <w:r w:rsidRPr="007D3151">
              <w:rPr>
                <w:color w:val="000000"/>
                <w:kern w:val="2"/>
              </w:rPr>
              <w:t xml:space="preserve">нение, превыша-ющее допустимое (возмож-ное) </w:t>
            </w:r>
            <w:r>
              <w:rPr>
                <w:color w:val="000000"/>
                <w:kern w:val="2"/>
              </w:rPr>
              <w:t>отклонение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AB42C7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ричина</w:t>
            </w:r>
          </w:p>
          <w:p w:rsidR="00AB42C7" w:rsidRDefault="00AB42C7" w:rsidP="00CD257E"/>
          <w:p w:rsidR="00AB42C7" w:rsidRPr="00CD257E" w:rsidRDefault="00AB42C7" w:rsidP="00CD257E">
            <w:r>
              <w:rPr>
                <w:color w:val="000000"/>
                <w:kern w:val="2"/>
              </w:rPr>
              <w:t>отклоне</w:t>
            </w:r>
            <w:r w:rsidRPr="007D3151">
              <w:rPr>
                <w:color w:val="000000"/>
                <w:kern w:val="2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Размер платы (цена, тариф)</w:t>
            </w:r>
          </w:p>
        </w:tc>
      </w:tr>
      <w:tr w:rsidR="00AB42C7" w:rsidRPr="007D3151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8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5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2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1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18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7D3151">
              <w:rPr>
                <w:color w:val="000000"/>
                <w:kern w:val="2"/>
              </w:rPr>
              <w:t>од по ОКЕИ</w:t>
            </w:r>
          </w:p>
        </w:tc>
        <w:tc>
          <w:tcPr>
            <w:tcW w:w="36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AB42C7" w:rsidRPr="007D3151">
        <w:trPr>
          <w:trHeight w:val="225"/>
        </w:trPr>
        <w:tc>
          <w:tcPr>
            <w:tcW w:w="239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8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65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6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62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1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18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6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:rsidR="00AB42C7" w:rsidRPr="007D3151" w:rsidRDefault="00AB42C7" w:rsidP="00CD257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</w:tr>
      <w:tr w:rsidR="00AB42C7" w:rsidRPr="007D3151">
        <w:trPr>
          <w:trHeight w:val="207"/>
        </w:trPr>
        <w:tc>
          <w:tcPr>
            <w:tcW w:w="239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</w:tr>
      <w:tr w:rsidR="00AB42C7" w:rsidRPr="007D3151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</w:tr>
      <w:tr w:rsidR="00AB42C7" w:rsidRPr="007D3151">
        <w:trPr>
          <w:trHeight w:val="225"/>
        </w:trPr>
        <w:tc>
          <w:tcPr>
            <w:tcW w:w="239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</w:tr>
      <w:tr w:rsidR="00AB42C7" w:rsidRPr="007D3151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AB42C7" w:rsidRPr="007D3151" w:rsidRDefault="00AB42C7" w:rsidP="00804FA1">
            <w:pPr>
              <w:widowControl w:val="0"/>
              <w:rPr>
                <w:kern w:val="2"/>
              </w:rPr>
            </w:pPr>
          </w:p>
        </w:tc>
      </w:tr>
    </w:tbl>
    <w:p w:rsidR="00AB42C7" w:rsidRPr="007D3151" w:rsidRDefault="00AB42C7" w:rsidP="00FF4003">
      <w:pPr>
        <w:widowControl w:val="0"/>
        <w:ind w:left="709"/>
        <w:rPr>
          <w:kern w:val="2"/>
          <w:sz w:val="8"/>
          <w:szCs w:val="8"/>
        </w:rPr>
      </w:pPr>
    </w:p>
    <w:p w:rsidR="00AB42C7" w:rsidRDefault="00AB42C7" w:rsidP="00FF4003">
      <w:pPr>
        <w:widowControl w:val="0"/>
        <w:ind w:left="709"/>
        <w:rPr>
          <w:kern w:val="2"/>
          <w:sz w:val="24"/>
          <w:szCs w:val="24"/>
        </w:rPr>
      </w:pPr>
    </w:p>
    <w:p w:rsidR="00AB42C7" w:rsidRPr="007D3151" w:rsidRDefault="00AB42C7" w:rsidP="00FF4003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AB42C7" w:rsidRPr="00967DD9" w:rsidRDefault="00AB42C7" w:rsidP="00FF4003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                                                               </w:t>
      </w:r>
      <w:r>
        <w:rPr>
          <w:kern w:val="2"/>
        </w:rPr>
        <w:t xml:space="preserve">                        </w:t>
      </w:r>
      <w:r w:rsidRPr="00967DD9">
        <w:rPr>
          <w:kern w:val="2"/>
        </w:rPr>
        <w:t xml:space="preserve">            (должность)                      (подпись)                       (расшифровка подписи)</w:t>
      </w:r>
    </w:p>
    <w:p w:rsidR="00AB42C7" w:rsidRPr="007D3151" w:rsidRDefault="00AB42C7" w:rsidP="00FF4003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« </w:t>
      </w:r>
      <w:r>
        <w:rPr>
          <w:kern w:val="2"/>
          <w:sz w:val="24"/>
          <w:szCs w:val="24"/>
        </w:rPr>
        <w:t>_____</w:t>
      </w:r>
      <w:r w:rsidRPr="007D3151">
        <w:rPr>
          <w:kern w:val="2"/>
          <w:sz w:val="24"/>
          <w:szCs w:val="24"/>
        </w:rPr>
        <w:t xml:space="preserve"> » __________________________________ 20___ г.</w:t>
      </w:r>
    </w:p>
    <w:p w:rsidR="00AB42C7" w:rsidRDefault="00AB42C7" w:rsidP="00FF4003">
      <w:pPr>
        <w:widowControl w:val="0"/>
        <w:ind w:left="709"/>
        <w:rPr>
          <w:kern w:val="2"/>
          <w:sz w:val="8"/>
          <w:szCs w:val="8"/>
        </w:rPr>
      </w:pPr>
    </w:p>
    <w:p w:rsidR="00AB42C7" w:rsidRDefault="00AB42C7" w:rsidP="00FF4003">
      <w:pPr>
        <w:widowControl w:val="0"/>
        <w:ind w:left="709"/>
        <w:rPr>
          <w:kern w:val="2"/>
          <w:sz w:val="8"/>
          <w:szCs w:val="8"/>
        </w:rPr>
      </w:pPr>
    </w:p>
    <w:p w:rsidR="00AB42C7" w:rsidRDefault="00AB42C7" w:rsidP="00FF4003">
      <w:pPr>
        <w:widowControl w:val="0"/>
        <w:ind w:left="709"/>
        <w:rPr>
          <w:kern w:val="2"/>
          <w:sz w:val="8"/>
          <w:szCs w:val="8"/>
        </w:rPr>
      </w:pPr>
    </w:p>
    <w:p w:rsidR="00AB42C7" w:rsidRDefault="00AB42C7" w:rsidP="00FF4003">
      <w:pPr>
        <w:widowControl w:val="0"/>
        <w:ind w:left="709"/>
        <w:rPr>
          <w:kern w:val="2"/>
          <w:sz w:val="8"/>
          <w:szCs w:val="8"/>
        </w:rPr>
      </w:pPr>
    </w:p>
    <w:p w:rsidR="00AB42C7" w:rsidRPr="007D3151" w:rsidRDefault="00AB42C7" w:rsidP="00FF4003">
      <w:pPr>
        <w:widowControl w:val="0"/>
        <w:ind w:left="709"/>
        <w:rPr>
          <w:kern w:val="2"/>
          <w:sz w:val="8"/>
          <w:szCs w:val="8"/>
        </w:rPr>
      </w:pPr>
    </w:p>
    <w:p w:rsidR="00AB42C7" w:rsidRPr="007D3151" w:rsidRDefault="00AB42C7" w:rsidP="00FF4003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муниципального задания присваивается в информационной системе «Единая автоматизированная система управления общественными финансами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в Ростовской области»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AB42C7" w:rsidRPr="007D3151" w:rsidRDefault="00AB42C7" w:rsidP="00FF4003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(ых)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(ых)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AB42C7" w:rsidRDefault="00AB42C7" w:rsidP="00FF4003">
      <w:pPr>
        <w:widowControl w:val="0"/>
        <w:jc w:val="both"/>
        <w:rPr>
          <w:kern w:val="2"/>
          <w:sz w:val="24"/>
          <w:szCs w:val="24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>
        <w:rPr>
          <w:color w:val="000000"/>
          <w:kern w:val="2"/>
          <w:sz w:val="24"/>
          <w:szCs w:val="24"/>
          <w:shd w:val="clear" w:color="auto" w:fill="FFFFFF"/>
        </w:rPr>
        <w:t>Заполня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ется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в случае установления органом, осуществляющим функции и полномочия учредителя, требования о предоставлении промежуточного отчета о выполнения муниципального задания. При 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AB42C7" w:rsidRDefault="00AB42C7" w:rsidP="00FF4003">
      <w:pPr>
        <w:widowControl w:val="0"/>
        <w:jc w:val="both"/>
        <w:rPr>
          <w:kern w:val="2"/>
          <w:sz w:val="24"/>
          <w:szCs w:val="24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>
        <w:rPr>
          <w:color w:val="000000"/>
          <w:kern w:val="2"/>
          <w:sz w:val="24"/>
          <w:szCs w:val="24"/>
          <w:shd w:val="clear" w:color="auto" w:fill="FFFFFF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B42C7" w:rsidRDefault="00AB42C7" w:rsidP="00FF400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</w:rPr>
        <w:t>Расчитывается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допустимого(возможного) отклонения от установленных показателей качества (объема) муниципальной услуги (работы) в 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AB42C7" w:rsidRDefault="00AB42C7" w:rsidP="00FF4003">
      <w:pPr>
        <w:widowControl w:val="0"/>
        <w:jc w:val="both"/>
        <w:rPr>
          <w:kern w:val="2"/>
          <w:sz w:val="24"/>
          <w:szCs w:val="24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>
        <w:rPr>
          <w:color w:val="000000"/>
          <w:kern w:val="2"/>
          <w:sz w:val="24"/>
          <w:szCs w:val="24"/>
          <w:shd w:val="clear" w:color="auto" w:fill="FFFFFF"/>
        </w:rPr>
        <w:t>Расчитывается при формировании отчета за год как разница показателей граф 10, 12 и 13.</w:t>
      </w:r>
    </w:p>
    <w:p w:rsidR="00AB42C7" w:rsidRPr="007D3151" w:rsidRDefault="00AB42C7" w:rsidP="00FF4003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>
        <w:rPr>
          <w:kern w:val="2"/>
          <w:sz w:val="24"/>
          <w:szCs w:val="24"/>
          <w:vertAlign w:val="superscript"/>
        </w:rPr>
        <w:t>7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Pr="007D3151">
        <w:rPr>
          <w:kern w:val="2"/>
          <w:sz w:val="24"/>
          <w:szCs w:val="24"/>
        </w:rPr>
        <w:t xml:space="preserve">Формируется при установлении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kern w:val="2"/>
          <w:sz w:val="24"/>
          <w:szCs w:val="24"/>
        </w:rPr>
        <w:t xml:space="preserve">ного задания на оказание 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kern w:val="2"/>
          <w:sz w:val="24"/>
          <w:szCs w:val="24"/>
        </w:rPr>
        <w:t>ной</w:t>
      </w:r>
      <w:r>
        <w:rPr>
          <w:kern w:val="2"/>
          <w:sz w:val="24"/>
          <w:szCs w:val="24"/>
        </w:rPr>
        <w:t>(ых)</w:t>
      </w:r>
      <w:r w:rsidRPr="007D3151">
        <w:rPr>
          <w:kern w:val="2"/>
          <w:sz w:val="24"/>
          <w:szCs w:val="24"/>
        </w:rPr>
        <w:t>услуги (услуг) и работы (работ) и содержит сведения о выполнении работы (работ) раздельно по каждой из работ с указанием порядково</w:t>
      </w:r>
      <w:r>
        <w:rPr>
          <w:color w:val="000000"/>
          <w:kern w:val="2"/>
          <w:sz w:val="22"/>
          <w:szCs w:val="22"/>
          <w:shd w:val="clear" w:color="auto" w:fill="FFFFFF"/>
        </w:rPr>
        <w:t>го</w:t>
      </w:r>
      <w:r w:rsidRPr="007D3151">
        <w:rPr>
          <w:kern w:val="2"/>
          <w:sz w:val="24"/>
          <w:szCs w:val="24"/>
        </w:rPr>
        <w:t xml:space="preserve"> номера раздела.».</w:t>
      </w:r>
    </w:p>
    <w:p w:rsidR="00AB42C7" w:rsidRPr="00CA03EA" w:rsidRDefault="00AB42C7" w:rsidP="00FF4003">
      <w:pPr>
        <w:widowControl w:val="0"/>
        <w:ind w:left="851"/>
        <w:rPr>
          <w:kern w:val="2"/>
          <w:sz w:val="28"/>
          <w:szCs w:val="28"/>
        </w:rPr>
      </w:pPr>
    </w:p>
    <w:p w:rsidR="00AB42C7" w:rsidRPr="00CA03EA" w:rsidRDefault="00AB42C7" w:rsidP="00FF4003">
      <w:pPr>
        <w:widowControl w:val="0"/>
        <w:ind w:left="851"/>
        <w:rPr>
          <w:kern w:val="2"/>
          <w:sz w:val="28"/>
          <w:szCs w:val="28"/>
        </w:rPr>
      </w:pPr>
    </w:p>
    <w:p w:rsidR="00AB42C7" w:rsidRDefault="00AB42C7" w:rsidP="00FF4003">
      <w:pPr>
        <w:widowControl w:val="0"/>
        <w:ind w:left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                                                                           Т.А.Воробинская</w:t>
      </w:r>
    </w:p>
    <w:sectPr w:rsidR="00AB42C7" w:rsidSect="00FF4003">
      <w:footerReference w:type="default" r:id="rId9"/>
      <w:pgSz w:w="16838" w:h="11905" w:orient="landscape" w:code="9"/>
      <w:pgMar w:top="1304" w:right="851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C7" w:rsidRDefault="00AB42C7">
      <w:r>
        <w:separator/>
      </w:r>
    </w:p>
  </w:endnote>
  <w:endnote w:type="continuationSeparator" w:id="0">
    <w:p w:rsidR="00AB42C7" w:rsidRDefault="00AB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7" w:rsidRDefault="00AB42C7" w:rsidP="00E43F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B42C7" w:rsidRPr="00B015E6" w:rsidRDefault="00AB42C7" w:rsidP="00E43F73">
    <w:pPr>
      <w:pStyle w:val="Footer"/>
      <w:rPr>
        <w:color w:val="FFFFFF"/>
      </w:rPr>
    </w:pPr>
    <w:r w:rsidRPr="00B015E6">
      <w:rPr>
        <w:color w:val="FFFFFF"/>
      </w:rPr>
      <w:fldChar w:fldCharType="begin"/>
    </w:r>
    <w:r w:rsidRPr="00B015E6">
      <w:rPr>
        <w:color w:val="FFFFFF"/>
      </w:rPr>
      <w:instrText xml:space="preserve"> </w:instrText>
    </w:r>
    <w:r w:rsidRPr="000707DA">
      <w:rPr>
        <w:color w:val="FFFFFF"/>
        <w:lang w:val="en-US"/>
      </w:rPr>
      <w:instrText>FILENAME</w:instrText>
    </w:r>
    <w:r w:rsidRPr="00B015E6">
      <w:rPr>
        <w:color w:val="FFFFFF"/>
      </w:rPr>
      <w:instrText xml:space="preserve"> \</w:instrText>
    </w:r>
    <w:r w:rsidRPr="000707DA">
      <w:rPr>
        <w:color w:val="FFFFFF"/>
        <w:lang w:val="en-US"/>
      </w:rPr>
      <w:instrText>p</w:instrText>
    </w:r>
    <w:r w:rsidRPr="00B015E6">
      <w:rPr>
        <w:color w:val="FFFFFF"/>
      </w:rPr>
      <w:instrText xml:space="preserve"> </w:instrText>
    </w:r>
    <w:r w:rsidRPr="00B015E6">
      <w:rPr>
        <w:color w:val="FFFFFF"/>
      </w:rPr>
      <w:fldChar w:fldCharType="separate"/>
    </w:r>
    <w:r>
      <w:rPr>
        <w:noProof/>
        <w:color w:val="FFFFFF"/>
        <w:lang w:val="en-US"/>
      </w:rPr>
      <w:t>C</w:t>
    </w:r>
    <w:r w:rsidRPr="00B015E6">
      <w:rPr>
        <w:noProof/>
        <w:color w:val="FFFFFF"/>
      </w:rPr>
      <w:t>:\</w:t>
    </w:r>
    <w:r>
      <w:rPr>
        <w:noProof/>
        <w:color w:val="FFFFFF"/>
        <w:lang w:val="en-US"/>
      </w:rPr>
      <w:t>Documents</w:t>
    </w:r>
    <w:r w:rsidRPr="00B015E6">
      <w:rPr>
        <w:noProof/>
        <w:color w:val="FFFFFF"/>
      </w:rPr>
      <w:t xml:space="preserve"> </w:t>
    </w:r>
    <w:r>
      <w:rPr>
        <w:noProof/>
        <w:color w:val="FFFFFF"/>
        <w:lang w:val="en-US"/>
      </w:rPr>
      <w:t>and</w:t>
    </w:r>
    <w:r w:rsidRPr="00B015E6">
      <w:rPr>
        <w:noProof/>
        <w:color w:val="FFFFFF"/>
      </w:rPr>
      <w:t xml:space="preserve"> </w:t>
    </w:r>
    <w:r>
      <w:rPr>
        <w:noProof/>
        <w:color w:val="FFFFFF"/>
        <w:lang w:val="en-US"/>
      </w:rPr>
      <w:t>Settings</w:t>
    </w:r>
    <w:r w:rsidRPr="00B015E6">
      <w:rPr>
        <w:noProof/>
        <w:color w:val="FFFFFF"/>
      </w:rPr>
      <w:t>\</w:t>
    </w:r>
    <w:r>
      <w:rPr>
        <w:noProof/>
        <w:color w:val="FFFFFF"/>
        <w:lang w:val="en-US"/>
      </w:rPr>
      <w:t>User</w:t>
    </w:r>
    <w:r w:rsidRPr="00B015E6">
      <w:rPr>
        <w:noProof/>
        <w:color w:val="FFFFFF"/>
      </w:rPr>
      <w:t>\Мои документы\Нормативные док-ты по бюджету\2018\ФЕВРАЛЬ\ПОСТАН ВНЕС ИЗМЕН В МУНИЦ ЗАДАНИЕ\ПРОЕКТ Пост_ от 01.02.2018 Внес измен в муниц зад.</w:t>
    </w:r>
    <w:r>
      <w:rPr>
        <w:noProof/>
        <w:color w:val="FFFFFF"/>
        <w:lang w:val="en-US"/>
      </w:rPr>
      <w:t>docx</w:t>
    </w:r>
    <w:r w:rsidRPr="00B015E6">
      <w:rPr>
        <w:color w:val="FFFFF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7" w:rsidRPr="00104EEF" w:rsidRDefault="00AB42C7" w:rsidP="00D00358">
    <w:pPr>
      <w:pStyle w:val="Footer"/>
      <w:framePr w:wrap="auto" w:vAnchor="text" w:hAnchor="margin" w:xAlign="right" w:y="1"/>
      <w:rPr>
        <w:rStyle w:val="PageNumber"/>
        <w:lang w:val="en-US"/>
      </w:rPr>
    </w:pPr>
    <w:r w:rsidRPr="00104EEF">
      <w:rPr>
        <w:rStyle w:val="PageNumber"/>
        <w:lang w:val="en-US"/>
      </w:rPr>
      <w:fldChar w:fldCharType="begin"/>
    </w:r>
    <w:r w:rsidRPr="00104EEF">
      <w:rPr>
        <w:rStyle w:val="PageNumber"/>
        <w:lang w:val="en-US"/>
      </w:rPr>
      <w:instrText xml:space="preserve">PAGE  </w:instrText>
    </w:r>
    <w:r w:rsidRPr="00104EEF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14</w:t>
    </w:r>
    <w:r w:rsidRPr="00104EEF">
      <w:rPr>
        <w:rStyle w:val="PageNumber"/>
        <w:lang w:val="en-US"/>
      </w:rPr>
      <w:fldChar w:fldCharType="end"/>
    </w:r>
  </w:p>
  <w:p w:rsidR="00AB42C7" w:rsidRPr="004D59D3" w:rsidRDefault="00AB42C7" w:rsidP="0049453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C7" w:rsidRDefault="00AB42C7">
      <w:r>
        <w:separator/>
      </w:r>
    </w:p>
  </w:footnote>
  <w:footnote w:type="continuationSeparator" w:id="0">
    <w:p w:rsidR="00AB42C7" w:rsidRDefault="00AB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7" w:rsidRDefault="00AB42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B42C7" w:rsidRDefault="00AB42C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8B6"/>
    <w:rsid w:val="000040AE"/>
    <w:rsid w:val="00004F3F"/>
    <w:rsid w:val="00023848"/>
    <w:rsid w:val="00050C68"/>
    <w:rsid w:val="0005372C"/>
    <w:rsid w:val="00054D8B"/>
    <w:rsid w:val="000559D5"/>
    <w:rsid w:val="00060F3C"/>
    <w:rsid w:val="000618A0"/>
    <w:rsid w:val="00064886"/>
    <w:rsid w:val="00067644"/>
    <w:rsid w:val="000707DA"/>
    <w:rsid w:val="000801DF"/>
    <w:rsid w:val="000808D6"/>
    <w:rsid w:val="000A726F"/>
    <w:rsid w:val="000B4002"/>
    <w:rsid w:val="000B66C7"/>
    <w:rsid w:val="000C430D"/>
    <w:rsid w:val="000D12BA"/>
    <w:rsid w:val="000E17B7"/>
    <w:rsid w:val="000F2B40"/>
    <w:rsid w:val="000F5B6A"/>
    <w:rsid w:val="00101B56"/>
    <w:rsid w:val="00104E0D"/>
    <w:rsid w:val="00104EEF"/>
    <w:rsid w:val="0010504A"/>
    <w:rsid w:val="00116BFA"/>
    <w:rsid w:val="00123B46"/>
    <w:rsid w:val="00125D0A"/>
    <w:rsid w:val="00125DE3"/>
    <w:rsid w:val="00126208"/>
    <w:rsid w:val="00153B21"/>
    <w:rsid w:val="001541DB"/>
    <w:rsid w:val="00175D43"/>
    <w:rsid w:val="00181F4F"/>
    <w:rsid w:val="0019463A"/>
    <w:rsid w:val="001A169F"/>
    <w:rsid w:val="001B2409"/>
    <w:rsid w:val="001B2D1C"/>
    <w:rsid w:val="001B7B3C"/>
    <w:rsid w:val="001C1D98"/>
    <w:rsid w:val="001D2690"/>
    <w:rsid w:val="001E246D"/>
    <w:rsid w:val="001E5D6F"/>
    <w:rsid w:val="001F4BE3"/>
    <w:rsid w:val="001F59F0"/>
    <w:rsid w:val="001F6D02"/>
    <w:rsid w:val="002115B3"/>
    <w:rsid w:val="002504E8"/>
    <w:rsid w:val="00251B08"/>
    <w:rsid w:val="00254382"/>
    <w:rsid w:val="00256D56"/>
    <w:rsid w:val="002651E7"/>
    <w:rsid w:val="0027031E"/>
    <w:rsid w:val="002718B6"/>
    <w:rsid w:val="00272957"/>
    <w:rsid w:val="00275FC3"/>
    <w:rsid w:val="002765A7"/>
    <w:rsid w:val="0028703B"/>
    <w:rsid w:val="002905F6"/>
    <w:rsid w:val="002A2062"/>
    <w:rsid w:val="002A31A1"/>
    <w:rsid w:val="002B6527"/>
    <w:rsid w:val="002C135C"/>
    <w:rsid w:val="002C3697"/>
    <w:rsid w:val="002C5E60"/>
    <w:rsid w:val="002C7E97"/>
    <w:rsid w:val="002E65D5"/>
    <w:rsid w:val="002F63E3"/>
    <w:rsid w:val="002F74D7"/>
    <w:rsid w:val="0030124B"/>
    <w:rsid w:val="00301601"/>
    <w:rsid w:val="00303DBA"/>
    <w:rsid w:val="00313D3A"/>
    <w:rsid w:val="00332CB6"/>
    <w:rsid w:val="00334FCF"/>
    <w:rsid w:val="00341FC1"/>
    <w:rsid w:val="0034441A"/>
    <w:rsid w:val="003551B5"/>
    <w:rsid w:val="0037040B"/>
    <w:rsid w:val="003921D8"/>
    <w:rsid w:val="003932F4"/>
    <w:rsid w:val="0039414E"/>
    <w:rsid w:val="003B2193"/>
    <w:rsid w:val="003D338D"/>
    <w:rsid w:val="003E3267"/>
    <w:rsid w:val="003E7505"/>
    <w:rsid w:val="00407B71"/>
    <w:rsid w:val="00413225"/>
    <w:rsid w:val="00420B6E"/>
    <w:rsid w:val="00420D35"/>
    <w:rsid w:val="00425061"/>
    <w:rsid w:val="0043686A"/>
    <w:rsid w:val="00441069"/>
    <w:rsid w:val="00444636"/>
    <w:rsid w:val="00453869"/>
    <w:rsid w:val="004555ED"/>
    <w:rsid w:val="00456C6B"/>
    <w:rsid w:val="004711EC"/>
    <w:rsid w:val="004714F4"/>
    <w:rsid w:val="00472157"/>
    <w:rsid w:val="00480BC7"/>
    <w:rsid w:val="004871AA"/>
    <w:rsid w:val="00494539"/>
    <w:rsid w:val="004951E1"/>
    <w:rsid w:val="004B2BA1"/>
    <w:rsid w:val="004B6A5C"/>
    <w:rsid w:val="004D241D"/>
    <w:rsid w:val="004D59D3"/>
    <w:rsid w:val="004E299F"/>
    <w:rsid w:val="004E57BC"/>
    <w:rsid w:val="004E641F"/>
    <w:rsid w:val="004E78FD"/>
    <w:rsid w:val="004F3DAE"/>
    <w:rsid w:val="004F7011"/>
    <w:rsid w:val="00515D9C"/>
    <w:rsid w:val="00531FBD"/>
    <w:rsid w:val="0053366A"/>
    <w:rsid w:val="00533785"/>
    <w:rsid w:val="00533DBD"/>
    <w:rsid w:val="00562D07"/>
    <w:rsid w:val="00565457"/>
    <w:rsid w:val="00587BF6"/>
    <w:rsid w:val="005A4C86"/>
    <w:rsid w:val="005C2283"/>
    <w:rsid w:val="005C5F90"/>
    <w:rsid w:val="005C5FF3"/>
    <w:rsid w:val="005E2D4A"/>
    <w:rsid w:val="005E63DD"/>
    <w:rsid w:val="005E66DE"/>
    <w:rsid w:val="005E6FD3"/>
    <w:rsid w:val="005F1266"/>
    <w:rsid w:val="005F55AF"/>
    <w:rsid w:val="0060488E"/>
    <w:rsid w:val="00610540"/>
    <w:rsid w:val="00610CC0"/>
    <w:rsid w:val="00611679"/>
    <w:rsid w:val="00613D7D"/>
    <w:rsid w:val="0061760A"/>
    <w:rsid w:val="00637651"/>
    <w:rsid w:val="006564DB"/>
    <w:rsid w:val="00660EE3"/>
    <w:rsid w:val="0066648E"/>
    <w:rsid w:val="00672557"/>
    <w:rsid w:val="00676B57"/>
    <w:rsid w:val="00682BC7"/>
    <w:rsid w:val="006A0C66"/>
    <w:rsid w:val="006D4CDD"/>
    <w:rsid w:val="006E2ECC"/>
    <w:rsid w:val="006E64B2"/>
    <w:rsid w:val="00701124"/>
    <w:rsid w:val="007120F8"/>
    <w:rsid w:val="007219F0"/>
    <w:rsid w:val="00731CD5"/>
    <w:rsid w:val="00760869"/>
    <w:rsid w:val="007730B1"/>
    <w:rsid w:val="00774A04"/>
    <w:rsid w:val="00777712"/>
    <w:rsid w:val="00782222"/>
    <w:rsid w:val="00782E4A"/>
    <w:rsid w:val="00791B55"/>
    <w:rsid w:val="007936ED"/>
    <w:rsid w:val="007B6388"/>
    <w:rsid w:val="007C0A5F"/>
    <w:rsid w:val="007D237C"/>
    <w:rsid w:val="007D3151"/>
    <w:rsid w:val="007E1B56"/>
    <w:rsid w:val="007F6035"/>
    <w:rsid w:val="00801217"/>
    <w:rsid w:val="00803F3C"/>
    <w:rsid w:val="00804CFE"/>
    <w:rsid w:val="00804FA1"/>
    <w:rsid w:val="0081053E"/>
    <w:rsid w:val="00811C94"/>
    <w:rsid w:val="00811CF1"/>
    <w:rsid w:val="00841B7C"/>
    <w:rsid w:val="008438D7"/>
    <w:rsid w:val="00860E5A"/>
    <w:rsid w:val="008632AD"/>
    <w:rsid w:val="00867AB6"/>
    <w:rsid w:val="00890F73"/>
    <w:rsid w:val="008921D2"/>
    <w:rsid w:val="008A0A3C"/>
    <w:rsid w:val="008A26EE"/>
    <w:rsid w:val="008A31EC"/>
    <w:rsid w:val="008A4AA1"/>
    <w:rsid w:val="008A7564"/>
    <w:rsid w:val="008B6AD3"/>
    <w:rsid w:val="008C2596"/>
    <w:rsid w:val="008D670A"/>
    <w:rsid w:val="008E48E6"/>
    <w:rsid w:val="008E678B"/>
    <w:rsid w:val="008F69DF"/>
    <w:rsid w:val="00901A2D"/>
    <w:rsid w:val="00910044"/>
    <w:rsid w:val="009122B1"/>
    <w:rsid w:val="00913129"/>
    <w:rsid w:val="00917C70"/>
    <w:rsid w:val="009228DF"/>
    <w:rsid w:val="00924E84"/>
    <w:rsid w:val="00924ED7"/>
    <w:rsid w:val="009269B9"/>
    <w:rsid w:val="00947FCC"/>
    <w:rsid w:val="009635A4"/>
    <w:rsid w:val="00967DD9"/>
    <w:rsid w:val="00985A10"/>
    <w:rsid w:val="009965D2"/>
    <w:rsid w:val="009B46C0"/>
    <w:rsid w:val="009D41C5"/>
    <w:rsid w:val="009D7718"/>
    <w:rsid w:val="009E64AE"/>
    <w:rsid w:val="00A061D7"/>
    <w:rsid w:val="00A22D14"/>
    <w:rsid w:val="00A30E81"/>
    <w:rsid w:val="00A34062"/>
    <w:rsid w:val="00A34804"/>
    <w:rsid w:val="00A4714A"/>
    <w:rsid w:val="00A5567E"/>
    <w:rsid w:val="00A65213"/>
    <w:rsid w:val="00A67B50"/>
    <w:rsid w:val="00A91DDF"/>
    <w:rsid w:val="00A941CF"/>
    <w:rsid w:val="00A961B4"/>
    <w:rsid w:val="00AB0E92"/>
    <w:rsid w:val="00AB42C7"/>
    <w:rsid w:val="00AB66EF"/>
    <w:rsid w:val="00AD1D49"/>
    <w:rsid w:val="00AD28FE"/>
    <w:rsid w:val="00AD5ECE"/>
    <w:rsid w:val="00AE2601"/>
    <w:rsid w:val="00AE2FA6"/>
    <w:rsid w:val="00B015E6"/>
    <w:rsid w:val="00B07FE4"/>
    <w:rsid w:val="00B22F6A"/>
    <w:rsid w:val="00B3091F"/>
    <w:rsid w:val="00B31114"/>
    <w:rsid w:val="00B35935"/>
    <w:rsid w:val="00B37E63"/>
    <w:rsid w:val="00B41AEC"/>
    <w:rsid w:val="00B444A2"/>
    <w:rsid w:val="00B62CFB"/>
    <w:rsid w:val="00B64FCF"/>
    <w:rsid w:val="00B72538"/>
    <w:rsid w:val="00B72D61"/>
    <w:rsid w:val="00B8231A"/>
    <w:rsid w:val="00B9634E"/>
    <w:rsid w:val="00BA714C"/>
    <w:rsid w:val="00BB2060"/>
    <w:rsid w:val="00BB55C0"/>
    <w:rsid w:val="00BC0920"/>
    <w:rsid w:val="00BC4FF7"/>
    <w:rsid w:val="00BF39F0"/>
    <w:rsid w:val="00BF55F9"/>
    <w:rsid w:val="00C11FDF"/>
    <w:rsid w:val="00C436D8"/>
    <w:rsid w:val="00C572C4"/>
    <w:rsid w:val="00C670E4"/>
    <w:rsid w:val="00C731BB"/>
    <w:rsid w:val="00C9326D"/>
    <w:rsid w:val="00C97114"/>
    <w:rsid w:val="00CA03EA"/>
    <w:rsid w:val="00CA151C"/>
    <w:rsid w:val="00CB1900"/>
    <w:rsid w:val="00CB43C1"/>
    <w:rsid w:val="00CC21E9"/>
    <w:rsid w:val="00CC24D0"/>
    <w:rsid w:val="00CD077D"/>
    <w:rsid w:val="00CD257E"/>
    <w:rsid w:val="00CE402E"/>
    <w:rsid w:val="00CE5183"/>
    <w:rsid w:val="00CF4BBC"/>
    <w:rsid w:val="00D00358"/>
    <w:rsid w:val="00D10730"/>
    <w:rsid w:val="00D13E83"/>
    <w:rsid w:val="00D25917"/>
    <w:rsid w:val="00D42C4C"/>
    <w:rsid w:val="00D5771A"/>
    <w:rsid w:val="00D73323"/>
    <w:rsid w:val="00D76FBB"/>
    <w:rsid w:val="00D84BE4"/>
    <w:rsid w:val="00D871E5"/>
    <w:rsid w:val="00D9496B"/>
    <w:rsid w:val="00DB1139"/>
    <w:rsid w:val="00DB2739"/>
    <w:rsid w:val="00DB48FF"/>
    <w:rsid w:val="00DB4D6B"/>
    <w:rsid w:val="00DB7C66"/>
    <w:rsid w:val="00DC2302"/>
    <w:rsid w:val="00DD59DE"/>
    <w:rsid w:val="00DD76E2"/>
    <w:rsid w:val="00DE50C1"/>
    <w:rsid w:val="00E01705"/>
    <w:rsid w:val="00E04378"/>
    <w:rsid w:val="00E138E0"/>
    <w:rsid w:val="00E3132E"/>
    <w:rsid w:val="00E34F91"/>
    <w:rsid w:val="00E365B4"/>
    <w:rsid w:val="00E36EA0"/>
    <w:rsid w:val="00E370F0"/>
    <w:rsid w:val="00E43D4C"/>
    <w:rsid w:val="00E43F73"/>
    <w:rsid w:val="00E47283"/>
    <w:rsid w:val="00E560BE"/>
    <w:rsid w:val="00E61F30"/>
    <w:rsid w:val="00E657E1"/>
    <w:rsid w:val="00E67DF0"/>
    <w:rsid w:val="00E7274C"/>
    <w:rsid w:val="00E74E00"/>
    <w:rsid w:val="00E75C57"/>
    <w:rsid w:val="00E76A4E"/>
    <w:rsid w:val="00E86F85"/>
    <w:rsid w:val="00E93F7A"/>
    <w:rsid w:val="00E9626F"/>
    <w:rsid w:val="00E96DE7"/>
    <w:rsid w:val="00EB5DEE"/>
    <w:rsid w:val="00EC40AD"/>
    <w:rsid w:val="00ED5FAB"/>
    <w:rsid w:val="00ED72D3"/>
    <w:rsid w:val="00EE41BD"/>
    <w:rsid w:val="00EE60FA"/>
    <w:rsid w:val="00EF29AB"/>
    <w:rsid w:val="00EF56AF"/>
    <w:rsid w:val="00F02C40"/>
    <w:rsid w:val="00F24917"/>
    <w:rsid w:val="00F30D40"/>
    <w:rsid w:val="00F32B6B"/>
    <w:rsid w:val="00F36BE3"/>
    <w:rsid w:val="00F410DF"/>
    <w:rsid w:val="00F51773"/>
    <w:rsid w:val="00F65CD4"/>
    <w:rsid w:val="00F663AC"/>
    <w:rsid w:val="00F8225E"/>
    <w:rsid w:val="00F8541F"/>
    <w:rsid w:val="00F86418"/>
    <w:rsid w:val="00F9297B"/>
    <w:rsid w:val="00FA33CC"/>
    <w:rsid w:val="00FA6611"/>
    <w:rsid w:val="00FD004D"/>
    <w:rsid w:val="00FD350A"/>
    <w:rsid w:val="00FD495D"/>
    <w:rsid w:val="00FD4A70"/>
    <w:rsid w:val="00FE7635"/>
    <w:rsid w:val="00FF28A9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2B6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B6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8B6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271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18B6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18B6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18B6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18B6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8B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8B6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2718B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8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18B6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18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18B6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18B6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18B6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32B6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8B6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2B6B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18B6"/>
    <w:rPr>
      <w:sz w:val="28"/>
      <w:szCs w:val="28"/>
    </w:rPr>
  </w:style>
  <w:style w:type="paragraph" w:customStyle="1" w:styleId="Postan">
    <w:name w:val="Postan"/>
    <w:basedOn w:val="Normal"/>
    <w:uiPriority w:val="99"/>
    <w:rsid w:val="00F32B6B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32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8B6"/>
  </w:style>
  <w:style w:type="paragraph" w:styleId="Header">
    <w:name w:val="header"/>
    <w:basedOn w:val="Normal"/>
    <w:link w:val="HeaderChar"/>
    <w:uiPriority w:val="99"/>
    <w:rsid w:val="00F32B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8B6"/>
  </w:style>
  <w:style w:type="character" w:styleId="PageNumber">
    <w:name w:val="page number"/>
    <w:basedOn w:val="DefaultParagraphFont"/>
    <w:uiPriority w:val="99"/>
    <w:rsid w:val="00F32B6B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aliases w:val="Знак2 Знак Знак1"/>
    <w:basedOn w:val="DefaultParagraphFont"/>
    <w:uiPriority w:val="99"/>
    <w:semiHidden/>
    <w:rsid w:val="002718B6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rsid w:val="00271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18B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8B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2718B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2718B6"/>
    <w:rPr>
      <w:sz w:val="24"/>
      <w:szCs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2718B6"/>
    <w:rPr>
      <w:sz w:val="24"/>
      <w:szCs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FA33CC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2718B6"/>
  </w:style>
  <w:style w:type="paragraph" w:styleId="EndnoteText">
    <w:name w:val="endnote text"/>
    <w:basedOn w:val="Normal"/>
    <w:link w:val="EndnoteTextChar"/>
    <w:uiPriority w:val="99"/>
    <w:semiHidden/>
    <w:rsid w:val="002718B6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718B6"/>
  </w:style>
  <w:style w:type="paragraph" w:styleId="Title">
    <w:name w:val="Title"/>
    <w:basedOn w:val="Normal"/>
    <w:next w:val="Normal"/>
    <w:link w:val="TitleChar"/>
    <w:uiPriority w:val="99"/>
    <w:qFormat/>
    <w:rsid w:val="002718B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718B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18B6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18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3267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18B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18B6"/>
  </w:style>
  <w:style w:type="paragraph" w:styleId="BodyTextIndent3">
    <w:name w:val="Body Text Indent 3"/>
    <w:basedOn w:val="Normal"/>
    <w:link w:val="BodyTextIndent3Char"/>
    <w:uiPriority w:val="99"/>
    <w:rsid w:val="002718B6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18B6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718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718B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2718B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8B6"/>
    <w:rPr>
      <w:rFonts w:ascii="Courier New" w:hAnsi="Courier New" w:cs="Courier New"/>
    </w:rPr>
  </w:style>
  <w:style w:type="character" w:customStyle="1" w:styleId="NoSpacingChar">
    <w:name w:val="No Spacing Char"/>
    <w:link w:val="NoSpacing"/>
    <w:uiPriority w:val="99"/>
    <w:locked/>
    <w:rsid w:val="002718B6"/>
    <w:rPr>
      <w:rFonts w:ascii="Calibri" w:hAnsi="Calibri" w:cs="Calibri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2718B6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2718B6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DefaultParagraphFont"/>
    <w:link w:val="21"/>
    <w:uiPriority w:val="99"/>
    <w:locked/>
    <w:rsid w:val="002718B6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2718B6"/>
    <w:rPr>
      <w:rFonts w:ascii="Calibri" w:hAnsi="Calibri" w:cs="Calibri"/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2718B6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2718B6"/>
    <w:rPr>
      <w:rFonts w:ascii="Calibri" w:hAnsi="Calibri" w:cs="Calibri"/>
      <w:b/>
      <w:bCs/>
      <w:i/>
      <w:iCs/>
      <w:color w:val="4F81BD"/>
    </w:rPr>
  </w:style>
  <w:style w:type="paragraph" w:customStyle="1" w:styleId="11">
    <w:name w:val="Абзац списка1"/>
    <w:basedOn w:val="Normal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0">
    <w:name w:val="Заголовок статьи"/>
    <w:basedOn w:val="Normal"/>
    <w:next w:val="Normal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2718B6"/>
    <w:pPr>
      <w:spacing w:after="200" w:line="276" w:lineRule="auto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18B6"/>
  </w:style>
  <w:style w:type="table" w:styleId="TableGrid">
    <w:name w:val="Table Grid"/>
    <w:basedOn w:val="TableNormal"/>
    <w:uiPriority w:val="99"/>
    <w:rsid w:val="002718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718B6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harStyle8">
    <w:name w:val="Char Style 8"/>
    <w:link w:val="Style7"/>
    <w:uiPriority w:val="99"/>
    <w:locked/>
    <w:rsid w:val="002718B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41">
    <w:name w:val="Заголовок 41"/>
    <w:basedOn w:val="Normal"/>
    <w:next w:val="Normal"/>
    <w:uiPriority w:val="99"/>
    <w:semiHidden/>
    <w:rsid w:val="00E43F7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855</TotalTime>
  <Pages>14</Pages>
  <Words>3964</Words>
  <Characters>22600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79</cp:revision>
  <cp:lastPrinted>2018-02-07T08:09:00Z</cp:lastPrinted>
  <dcterms:created xsi:type="dcterms:W3CDTF">2017-09-07T14:02:00Z</dcterms:created>
  <dcterms:modified xsi:type="dcterms:W3CDTF">2018-03-02T09:24:00Z</dcterms:modified>
</cp:coreProperties>
</file>