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7" w:type="dxa"/>
        <w:tblInd w:w="-106" w:type="dxa"/>
        <w:tblLook w:val="0000"/>
      </w:tblPr>
      <w:tblGrid>
        <w:gridCol w:w="5387"/>
      </w:tblGrid>
      <w:tr w:rsidR="00190A82" w:rsidRPr="000F40FC">
        <w:trPr>
          <w:trHeight w:val="33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0A82" w:rsidRPr="002A5444" w:rsidRDefault="00190A82" w:rsidP="00BA190A">
            <w:pPr>
              <w:jc w:val="center"/>
              <w:rPr>
                <w:sz w:val="24"/>
                <w:szCs w:val="24"/>
              </w:rPr>
            </w:pPr>
            <w:bookmarkStart w:id="0" w:name="P200"/>
            <w:bookmarkEnd w:id="0"/>
            <w:r w:rsidRPr="002A5444">
              <w:rPr>
                <w:sz w:val="24"/>
                <w:szCs w:val="24"/>
              </w:rPr>
              <w:t>УТВЕРЖДАЮ</w:t>
            </w:r>
          </w:p>
        </w:tc>
      </w:tr>
      <w:tr w:rsidR="00190A82" w:rsidRPr="000F40FC">
        <w:trPr>
          <w:trHeight w:val="43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0A82" w:rsidRPr="002A5444" w:rsidRDefault="00190A82" w:rsidP="002A5444">
            <w:pPr>
              <w:ind w:lef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Камышевского сельского поселения</w:t>
            </w:r>
          </w:p>
        </w:tc>
      </w:tr>
      <w:tr w:rsidR="00190A82" w:rsidRPr="000F40FC">
        <w:trPr>
          <w:trHeight w:val="64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A82" w:rsidRPr="002A5444" w:rsidRDefault="00190A82" w:rsidP="002A5444">
            <w:pPr>
              <w:jc w:val="center"/>
              <w:rPr>
                <w:sz w:val="24"/>
                <w:szCs w:val="24"/>
              </w:rPr>
            </w:pPr>
            <w:r w:rsidRPr="002A5444">
              <w:rPr>
                <w:sz w:val="24"/>
                <w:szCs w:val="24"/>
              </w:rPr>
              <w:t>_____________         ___</w:t>
            </w:r>
            <w:r>
              <w:rPr>
                <w:sz w:val="24"/>
                <w:szCs w:val="24"/>
                <w:u w:val="single"/>
              </w:rPr>
              <w:t>В.Е.Канатова</w:t>
            </w:r>
            <w:r w:rsidRPr="002A5444">
              <w:rPr>
                <w:sz w:val="24"/>
                <w:szCs w:val="24"/>
                <w:u w:val="single"/>
              </w:rPr>
              <w:t xml:space="preserve">_________                                                                                           </w:t>
            </w:r>
            <w:r w:rsidRPr="002A5444">
              <w:rPr>
                <w:sz w:val="24"/>
                <w:szCs w:val="24"/>
              </w:rPr>
              <w:br/>
              <w:t xml:space="preserve"> (подпись)               (расшифровка подписи)</w:t>
            </w:r>
          </w:p>
        </w:tc>
      </w:tr>
      <w:tr w:rsidR="00190A82" w:rsidRPr="00AA1610">
        <w:trPr>
          <w:trHeight w:val="33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0A82" w:rsidRPr="002A5444" w:rsidRDefault="00190A82" w:rsidP="002A5444">
            <w:pPr>
              <w:jc w:val="center"/>
              <w:rPr>
                <w:sz w:val="24"/>
                <w:szCs w:val="24"/>
              </w:rPr>
            </w:pPr>
            <w:r w:rsidRPr="002A544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30</w:t>
            </w:r>
            <w:r w:rsidRPr="002A5444">
              <w:rPr>
                <w:sz w:val="24"/>
                <w:szCs w:val="24"/>
              </w:rPr>
              <w:t>»  декабря   20</w:t>
            </w:r>
            <w:r>
              <w:rPr>
                <w:sz w:val="24"/>
                <w:szCs w:val="24"/>
              </w:rPr>
              <w:t>20</w:t>
            </w:r>
            <w:r w:rsidRPr="002A5444">
              <w:rPr>
                <w:sz w:val="24"/>
                <w:szCs w:val="24"/>
              </w:rPr>
              <w:t xml:space="preserve"> г.</w:t>
            </w:r>
          </w:p>
        </w:tc>
      </w:tr>
    </w:tbl>
    <w:p w:rsidR="00190A82" w:rsidRDefault="00190A82" w:rsidP="002A5444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90A82" w:rsidRDefault="00190A82" w:rsidP="007C7DE3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90A82" w:rsidRPr="00607096" w:rsidRDefault="00190A82" w:rsidP="007C7DE3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7096">
        <w:rPr>
          <w:rFonts w:ascii="Times New Roman" w:hAnsi="Times New Roman" w:cs="Times New Roman"/>
          <w:b w:val="0"/>
          <w:bCs w:val="0"/>
          <w:sz w:val="28"/>
          <w:szCs w:val="28"/>
        </w:rPr>
        <w:t>ПЛАН</w:t>
      </w:r>
    </w:p>
    <w:p w:rsidR="00190A82" w:rsidRPr="00607096" w:rsidRDefault="00190A82" w:rsidP="007C7DE3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7096">
        <w:rPr>
          <w:rFonts w:ascii="Times New Roman" w:hAnsi="Times New Roman" w:cs="Times New Roman"/>
          <w:b w:val="0"/>
          <w:bCs w:val="0"/>
          <w:sz w:val="28"/>
          <w:szCs w:val="28"/>
        </w:rPr>
        <w:t>внутреннего финансового аудита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07096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21 </w:t>
      </w:r>
      <w:r w:rsidRPr="00607096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</w:p>
    <w:tbl>
      <w:tblPr>
        <w:tblW w:w="15590" w:type="dxa"/>
        <w:tblInd w:w="-6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"/>
        <w:gridCol w:w="568"/>
        <w:gridCol w:w="2535"/>
        <w:gridCol w:w="3827"/>
        <w:gridCol w:w="2835"/>
        <w:gridCol w:w="1701"/>
        <w:gridCol w:w="1843"/>
        <w:gridCol w:w="1985"/>
        <w:gridCol w:w="218"/>
      </w:tblGrid>
      <w:tr w:rsidR="00190A82" w:rsidRPr="00036395">
        <w:trPr>
          <w:trHeight w:val="658"/>
        </w:trPr>
        <w:tc>
          <w:tcPr>
            <w:tcW w:w="155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0A82" w:rsidRDefault="00190A82" w:rsidP="009F08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</w:t>
            </w:r>
          </w:p>
          <w:p w:rsidR="00190A82" w:rsidRDefault="00190A82" w:rsidP="00671A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администратора бюджетных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86E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Администрация Камышевского сельского поселения Орловского района </w:t>
            </w:r>
          </w:p>
          <w:p w:rsidR="00190A82" w:rsidRPr="009F6DAC" w:rsidRDefault="00190A82" w:rsidP="00671A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9F6D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Ростовской области</w:t>
            </w:r>
          </w:p>
        </w:tc>
      </w:tr>
      <w:tr w:rsidR="00190A82" w:rsidRPr="00036395">
        <w:trPr>
          <w:trHeight w:val="476"/>
        </w:trPr>
        <w:tc>
          <w:tcPr>
            <w:tcW w:w="155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0A82" w:rsidRPr="00036395" w:rsidRDefault="00190A82" w:rsidP="00F560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A82" w:rsidRPr="00036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8" w:type="dxa"/>
          <w:wAfter w:w="218" w:type="dxa"/>
        </w:trPr>
        <w:tc>
          <w:tcPr>
            <w:tcW w:w="568" w:type="dxa"/>
          </w:tcPr>
          <w:p w:rsidR="00190A82" w:rsidRPr="00036395" w:rsidRDefault="00190A82" w:rsidP="009F0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0A82" w:rsidRPr="00036395" w:rsidRDefault="00190A82" w:rsidP="009F08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2535" w:type="dxa"/>
          </w:tcPr>
          <w:p w:rsidR="00190A82" w:rsidRPr="00036395" w:rsidRDefault="00190A82" w:rsidP="009F0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95">
              <w:rPr>
                <w:rFonts w:ascii="Times New Roman" w:hAnsi="Times New Roman" w:cs="Times New Roman"/>
                <w:sz w:val="24"/>
                <w:szCs w:val="24"/>
              </w:rPr>
              <w:t>Тема аудиторско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мероприятия</w:t>
            </w:r>
          </w:p>
        </w:tc>
        <w:tc>
          <w:tcPr>
            <w:tcW w:w="3827" w:type="dxa"/>
          </w:tcPr>
          <w:p w:rsidR="00190A82" w:rsidRPr="00036395" w:rsidRDefault="00190A82" w:rsidP="009F08E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95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финансового </w:t>
            </w:r>
            <w:r w:rsidRPr="00036395">
              <w:rPr>
                <w:rFonts w:ascii="Times New Roman" w:hAnsi="Times New Roman" w:cs="Times New Roman"/>
                <w:sz w:val="24"/>
                <w:szCs w:val="24"/>
              </w:rPr>
              <w:t>аудита</w:t>
            </w:r>
          </w:p>
        </w:tc>
        <w:tc>
          <w:tcPr>
            <w:tcW w:w="2835" w:type="dxa"/>
          </w:tcPr>
          <w:p w:rsidR="00190A82" w:rsidRPr="00036395" w:rsidRDefault="00190A82" w:rsidP="009F0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бюджетной процедуры</w:t>
            </w:r>
          </w:p>
        </w:tc>
        <w:tc>
          <w:tcPr>
            <w:tcW w:w="1701" w:type="dxa"/>
          </w:tcPr>
          <w:p w:rsidR="00190A82" w:rsidRPr="00036395" w:rsidRDefault="00190A82" w:rsidP="009F0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95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843" w:type="dxa"/>
          </w:tcPr>
          <w:p w:rsidR="00190A82" w:rsidRPr="00036395" w:rsidRDefault="00190A82" w:rsidP="009F0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начала </w:t>
            </w:r>
            <w:r w:rsidRPr="00036395">
              <w:rPr>
                <w:rFonts w:ascii="Times New Roman" w:hAnsi="Times New Roman" w:cs="Times New Roman"/>
                <w:sz w:val="24"/>
                <w:szCs w:val="24"/>
              </w:rPr>
              <w:t>проведения аудиторск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мероприятия</w:t>
            </w:r>
          </w:p>
        </w:tc>
        <w:tc>
          <w:tcPr>
            <w:tcW w:w="1985" w:type="dxa"/>
          </w:tcPr>
          <w:p w:rsidR="00190A82" w:rsidRPr="00036395" w:rsidRDefault="00190A82" w:rsidP="009F0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9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(структурное подразделение)</w:t>
            </w:r>
          </w:p>
        </w:tc>
      </w:tr>
      <w:tr w:rsidR="00190A82" w:rsidRPr="00036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8" w:type="dxa"/>
          <w:wAfter w:w="218" w:type="dxa"/>
        </w:trPr>
        <w:tc>
          <w:tcPr>
            <w:tcW w:w="568" w:type="dxa"/>
          </w:tcPr>
          <w:p w:rsidR="00190A82" w:rsidRPr="00036395" w:rsidRDefault="00190A82" w:rsidP="008A4C5C">
            <w:pPr>
              <w:pStyle w:val="ConsPlusNormal"/>
              <w:ind w:left="-436"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:rsidR="00190A82" w:rsidRPr="00036395" w:rsidRDefault="00190A82" w:rsidP="008A4C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190A82" w:rsidRPr="00036395" w:rsidRDefault="00190A82" w:rsidP="008A4C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90A82" w:rsidRPr="00036395" w:rsidRDefault="00190A82" w:rsidP="008A4C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90A82" w:rsidRPr="00036395" w:rsidRDefault="00190A82" w:rsidP="008A4C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90A82" w:rsidRPr="00036395" w:rsidRDefault="00190A82" w:rsidP="008A4C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190A82" w:rsidRPr="00036395" w:rsidRDefault="00190A82" w:rsidP="008A4C5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0A82" w:rsidRPr="00036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8" w:type="dxa"/>
          <w:wAfter w:w="218" w:type="dxa"/>
        </w:trPr>
        <w:tc>
          <w:tcPr>
            <w:tcW w:w="568" w:type="dxa"/>
          </w:tcPr>
          <w:p w:rsidR="00190A82" w:rsidRPr="00F83EDD" w:rsidRDefault="00190A82" w:rsidP="008A4C5C">
            <w:pPr>
              <w:pStyle w:val="ConsPlusNormal"/>
              <w:ind w:left="-436"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vAlign w:val="center"/>
          </w:tcPr>
          <w:p w:rsidR="00190A82" w:rsidRPr="002C394C" w:rsidRDefault="00190A82" w:rsidP="007D20D8">
            <w:pPr>
              <w:autoSpaceDE w:val="0"/>
              <w:autoSpaceDN w:val="0"/>
              <w:adjustRightInd w:val="0"/>
              <w:ind w:firstLine="709"/>
              <w:jc w:val="both"/>
            </w:pPr>
            <w:r w:rsidRPr="007D20D8">
              <w:t>Внутренний финансовый аудит</w:t>
            </w:r>
            <w:r w:rsidRPr="00D5351F">
              <w:rPr>
                <w:color w:val="000000"/>
                <w:sz w:val="24"/>
                <w:szCs w:val="24"/>
              </w:rPr>
              <w:t xml:space="preserve"> </w:t>
            </w:r>
            <w:r w:rsidRPr="002C394C">
              <w:t>процедуры ведения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документах, в регистрах бюджетного учета</w:t>
            </w:r>
            <w:r>
              <w:t>.</w:t>
            </w:r>
          </w:p>
          <w:p w:rsidR="00190A82" w:rsidRPr="00D5351F" w:rsidRDefault="00190A82" w:rsidP="00D535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90A82" w:rsidRPr="004E6BE7" w:rsidRDefault="00190A82" w:rsidP="009F08E0">
            <w:pPr>
              <w:jc w:val="center"/>
              <w:rPr>
                <w:color w:val="000000"/>
              </w:rPr>
            </w:pPr>
            <w:r w:rsidRPr="004E6BE7">
              <w:rPr>
                <w:color w:val="000000"/>
              </w:rPr>
              <w:t>Документальное оформление первичных учетных документов</w:t>
            </w:r>
          </w:p>
        </w:tc>
        <w:tc>
          <w:tcPr>
            <w:tcW w:w="2835" w:type="dxa"/>
            <w:vAlign w:val="center"/>
          </w:tcPr>
          <w:p w:rsidR="00190A82" w:rsidRPr="004E6BE7" w:rsidRDefault="00190A82" w:rsidP="007D20D8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E7">
              <w:rPr>
                <w:rFonts w:ascii="Times New Roman" w:hAnsi="Times New Roman" w:cs="Times New Roman"/>
                <w:sz w:val="28"/>
                <w:szCs w:val="28"/>
              </w:rPr>
              <w:t>Чуб И.А.</w:t>
            </w:r>
          </w:p>
        </w:tc>
        <w:tc>
          <w:tcPr>
            <w:tcW w:w="1701" w:type="dxa"/>
            <w:vAlign w:val="center"/>
          </w:tcPr>
          <w:p w:rsidR="00190A82" w:rsidRPr="004E6BE7" w:rsidRDefault="00190A82" w:rsidP="00796E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E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43" w:type="dxa"/>
            <w:vAlign w:val="center"/>
          </w:tcPr>
          <w:p w:rsidR="00190A82" w:rsidRPr="004E6BE7" w:rsidRDefault="00190A82">
            <w:pPr>
              <w:jc w:val="center"/>
              <w:rPr>
                <w:color w:val="000000"/>
              </w:rPr>
            </w:pPr>
            <w:r w:rsidRPr="004E6BE7">
              <w:rPr>
                <w:color w:val="000000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190A82" w:rsidRPr="004E6BE7" w:rsidRDefault="00190A82" w:rsidP="00D53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E7"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</w:p>
          <w:p w:rsidR="00190A82" w:rsidRPr="004E6BE7" w:rsidRDefault="00190A82" w:rsidP="00D5351F">
            <w:pPr>
              <w:jc w:val="center"/>
              <w:rPr>
                <w:color w:val="000000"/>
              </w:rPr>
            </w:pPr>
            <w:r w:rsidRPr="004E6BE7">
              <w:t>экономики и финансов</w:t>
            </w:r>
          </w:p>
        </w:tc>
      </w:tr>
      <w:tr w:rsidR="00190A82" w:rsidRPr="00036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8" w:type="dxa"/>
          <w:wAfter w:w="218" w:type="dxa"/>
        </w:trPr>
        <w:tc>
          <w:tcPr>
            <w:tcW w:w="568" w:type="dxa"/>
          </w:tcPr>
          <w:p w:rsidR="00190A82" w:rsidRPr="00F83EDD" w:rsidRDefault="00190A82" w:rsidP="008A4C5C">
            <w:pPr>
              <w:pStyle w:val="ConsPlusNormal"/>
              <w:ind w:left="-436"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vAlign w:val="center"/>
          </w:tcPr>
          <w:p w:rsidR="00190A82" w:rsidRPr="002C394C" w:rsidRDefault="00190A82" w:rsidP="00262DF6">
            <w:pPr>
              <w:autoSpaceDE w:val="0"/>
              <w:autoSpaceDN w:val="0"/>
              <w:adjustRightInd w:val="0"/>
              <w:ind w:firstLine="709"/>
              <w:jc w:val="both"/>
            </w:pPr>
            <w:r w:rsidRPr="00262DF6">
              <w:t xml:space="preserve">Внутренний финансовый аудит </w:t>
            </w:r>
            <w:r>
              <w:t>по составлению, утверждению и ведению бюджетной сметы.</w:t>
            </w:r>
          </w:p>
          <w:p w:rsidR="00190A82" w:rsidRPr="00F6091E" w:rsidRDefault="00190A82" w:rsidP="00F60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90A82" w:rsidRPr="004E6BE7" w:rsidRDefault="00190A82" w:rsidP="009F08E0">
            <w:pPr>
              <w:jc w:val="center"/>
              <w:rPr>
                <w:color w:val="000000"/>
              </w:rPr>
            </w:pPr>
            <w:r w:rsidRPr="004E6BE7">
              <w:rPr>
                <w:color w:val="000000"/>
              </w:rPr>
              <w:t>Составление, утверждение и ведение бюджетной сметы Администрации Камышевского сельского поселения</w:t>
            </w:r>
          </w:p>
        </w:tc>
        <w:tc>
          <w:tcPr>
            <w:tcW w:w="2835" w:type="dxa"/>
            <w:vAlign w:val="center"/>
          </w:tcPr>
          <w:p w:rsidR="00190A82" w:rsidRPr="004E6BE7" w:rsidRDefault="00190A82" w:rsidP="00160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E7">
              <w:rPr>
                <w:rFonts w:ascii="Times New Roman" w:hAnsi="Times New Roman" w:cs="Times New Roman"/>
                <w:sz w:val="28"/>
                <w:szCs w:val="28"/>
              </w:rPr>
              <w:t>Апрышкина Т.В.</w:t>
            </w:r>
          </w:p>
        </w:tc>
        <w:tc>
          <w:tcPr>
            <w:tcW w:w="1701" w:type="dxa"/>
            <w:vAlign w:val="center"/>
          </w:tcPr>
          <w:p w:rsidR="00190A82" w:rsidRPr="004E6BE7" w:rsidRDefault="00190A82" w:rsidP="00796E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E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43" w:type="dxa"/>
            <w:vAlign w:val="center"/>
          </w:tcPr>
          <w:p w:rsidR="00190A82" w:rsidRPr="004E6BE7" w:rsidRDefault="00190A82">
            <w:pPr>
              <w:jc w:val="center"/>
              <w:rPr>
                <w:color w:val="000000"/>
              </w:rPr>
            </w:pPr>
            <w:r w:rsidRPr="004E6BE7">
              <w:rPr>
                <w:color w:val="000000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190A82" w:rsidRPr="004E6BE7" w:rsidRDefault="00190A82" w:rsidP="00D53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E7"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</w:p>
          <w:p w:rsidR="00190A82" w:rsidRPr="004E6BE7" w:rsidRDefault="00190A82" w:rsidP="00D5351F">
            <w:pPr>
              <w:jc w:val="center"/>
              <w:rPr>
                <w:color w:val="000000"/>
              </w:rPr>
            </w:pPr>
            <w:r w:rsidRPr="004E6BE7">
              <w:t>Экономики и финансов</w:t>
            </w:r>
          </w:p>
        </w:tc>
      </w:tr>
    </w:tbl>
    <w:p w:rsidR="00190A82" w:rsidRDefault="00190A82" w:rsidP="007C7D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A82" w:rsidRPr="00377B38" w:rsidRDefault="00190A82" w:rsidP="00377B38"/>
    <w:p w:rsidR="00190A82" w:rsidRDefault="00190A82" w:rsidP="00377B38"/>
    <w:tbl>
      <w:tblPr>
        <w:tblW w:w="0" w:type="auto"/>
        <w:tblInd w:w="-106" w:type="dxa"/>
        <w:tblLayout w:type="fixed"/>
        <w:tblLook w:val="0000"/>
      </w:tblPr>
      <w:tblGrid>
        <w:gridCol w:w="5895"/>
        <w:gridCol w:w="7464"/>
        <w:gridCol w:w="3261"/>
        <w:gridCol w:w="1985"/>
      </w:tblGrid>
      <w:tr w:rsidR="00190A82">
        <w:trPr>
          <w:trHeight w:val="300"/>
        </w:trPr>
        <w:tc>
          <w:tcPr>
            <w:tcW w:w="5895" w:type="dxa"/>
            <w:noWrap/>
            <w:vAlign w:val="bottom"/>
          </w:tcPr>
          <w:p w:rsidR="00190A82" w:rsidRDefault="00190A82">
            <w:r>
              <w:t xml:space="preserve">  Заведующий сектором экономики и финансов      </w:t>
            </w:r>
          </w:p>
        </w:tc>
        <w:tc>
          <w:tcPr>
            <w:tcW w:w="7464" w:type="dxa"/>
            <w:noWrap/>
            <w:vAlign w:val="bottom"/>
          </w:tcPr>
          <w:p w:rsidR="00190A82" w:rsidRDefault="00190A82"/>
        </w:tc>
        <w:tc>
          <w:tcPr>
            <w:tcW w:w="3261" w:type="dxa"/>
          </w:tcPr>
          <w:p w:rsidR="00190A82" w:rsidRDefault="00190A82"/>
        </w:tc>
        <w:tc>
          <w:tcPr>
            <w:tcW w:w="1985" w:type="dxa"/>
          </w:tcPr>
          <w:p w:rsidR="00190A82" w:rsidRDefault="00190A82">
            <w:pPr>
              <w:rPr>
                <w:sz w:val="24"/>
                <w:szCs w:val="24"/>
              </w:rPr>
            </w:pPr>
          </w:p>
        </w:tc>
      </w:tr>
      <w:tr w:rsidR="00190A82">
        <w:trPr>
          <w:trHeight w:val="300"/>
        </w:trPr>
        <w:tc>
          <w:tcPr>
            <w:tcW w:w="13359" w:type="dxa"/>
            <w:gridSpan w:val="2"/>
            <w:noWrap/>
            <w:vAlign w:val="bottom"/>
          </w:tcPr>
          <w:tbl>
            <w:tblPr>
              <w:tblW w:w="0" w:type="auto"/>
              <w:tblLayout w:type="fixed"/>
              <w:tblLook w:val="0000"/>
            </w:tblPr>
            <w:tblGrid>
              <w:gridCol w:w="15309"/>
            </w:tblGrid>
            <w:tr w:rsidR="00190A82">
              <w:trPr>
                <w:trHeight w:val="300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90A82" w:rsidRDefault="00190A82">
                  <w:r>
                    <w:t xml:space="preserve"> Администрации Камышевского сельского поселения         ___________       </w:t>
                  </w:r>
                  <w:r>
                    <w:rPr>
                      <w:u w:val="single"/>
                    </w:rPr>
                    <w:t>Т.В.Апрышкина</w:t>
                  </w:r>
                </w:p>
              </w:tc>
            </w:tr>
            <w:tr w:rsidR="00190A82">
              <w:trPr>
                <w:trHeight w:val="342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90A82" w:rsidRDefault="00190A82">
                  <w:pPr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 xml:space="preserve">                                                                                                                                                                               (подпись)       </w:t>
                  </w:r>
                  <w:r>
                    <w:rPr>
                      <w:vertAlign w:val="superscript"/>
                      <w:lang w:val="en-US"/>
                    </w:rPr>
                    <w:t xml:space="preserve">      </w:t>
                  </w:r>
                  <w:r>
                    <w:rPr>
                      <w:vertAlign w:val="superscript"/>
                    </w:rPr>
                    <w:t xml:space="preserve"> (расшифровка подписи)</w:t>
                  </w:r>
                </w:p>
              </w:tc>
            </w:tr>
          </w:tbl>
          <w:p w:rsidR="00190A82" w:rsidRDefault="00190A82"/>
        </w:tc>
        <w:tc>
          <w:tcPr>
            <w:tcW w:w="3261" w:type="dxa"/>
          </w:tcPr>
          <w:p w:rsidR="00190A82" w:rsidRDefault="00190A82"/>
        </w:tc>
        <w:tc>
          <w:tcPr>
            <w:tcW w:w="1985" w:type="dxa"/>
          </w:tcPr>
          <w:p w:rsidR="00190A82" w:rsidRDefault="00190A82">
            <w:pPr>
              <w:rPr>
                <w:sz w:val="24"/>
                <w:szCs w:val="24"/>
              </w:rPr>
            </w:pPr>
          </w:p>
        </w:tc>
      </w:tr>
    </w:tbl>
    <w:p w:rsidR="00190A82" w:rsidRDefault="00190A82" w:rsidP="00377B38">
      <w:pPr>
        <w:ind w:firstLine="709"/>
        <w:rPr>
          <w:sz w:val="26"/>
          <w:szCs w:val="26"/>
        </w:rPr>
      </w:pPr>
    </w:p>
    <w:p w:rsidR="00190A82" w:rsidRPr="00377B38" w:rsidRDefault="00190A82" w:rsidP="00377B38"/>
    <w:sectPr w:rsidR="00190A82" w:rsidRPr="00377B38" w:rsidSect="002A5444">
      <w:pgSz w:w="16838" w:h="11906" w:orient="landscape"/>
      <w:pgMar w:top="426" w:right="1245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DE3"/>
    <w:rsid w:val="00036395"/>
    <w:rsid w:val="0008287D"/>
    <w:rsid w:val="000D171E"/>
    <w:rsid w:val="000D1FE9"/>
    <w:rsid w:val="000D6269"/>
    <w:rsid w:val="000F40FC"/>
    <w:rsid w:val="00130C75"/>
    <w:rsid w:val="001601D1"/>
    <w:rsid w:val="00190A82"/>
    <w:rsid w:val="001974CA"/>
    <w:rsid w:val="001B2E45"/>
    <w:rsid w:val="001F5A67"/>
    <w:rsid w:val="00215E3B"/>
    <w:rsid w:val="00262DF6"/>
    <w:rsid w:val="00282119"/>
    <w:rsid w:val="002A5444"/>
    <w:rsid w:val="002B66E7"/>
    <w:rsid w:val="002C394C"/>
    <w:rsid w:val="002C435D"/>
    <w:rsid w:val="00377B38"/>
    <w:rsid w:val="003D4B50"/>
    <w:rsid w:val="00462762"/>
    <w:rsid w:val="00473619"/>
    <w:rsid w:val="004A31CE"/>
    <w:rsid w:val="004C7181"/>
    <w:rsid w:val="004E6BE7"/>
    <w:rsid w:val="005178E9"/>
    <w:rsid w:val="00577A39"/>
    <w:rsid w:val="005C50D0"/>
    <w:rsid w:val="00607096"/>
    <w:rsid w:val="00662685"/>
    <w:rsid w:val="00667844"/>
    <w:rsid w:val="00671A94"/>
    <w:rsid w:val="006D4AE3"/>
    <w:rsid w:val="006D7038"/>
    <w:rsid w:val="006F572C"/>
    <w:rsid w:val="00750B69"/>
    <w:rsid w:val="00780F03"/>
    <w:rsid w:val="007925F1"/>
    <w:rsid w:val="00796E7C"/>
    <w:rsid w:val="007C0F4C"/>
    <w:rsid w:val="007C7DE3"/>
    <w:rsid w:val="007D20D8"/>
    <w:rsid w:val="00852359"/>
    <w:rsid w:val="00897070"/>
    <w:rsid w:val="008A4C5C"/>
    <w:rsid w:val="00903A34"/>
    <w:rsid w:val="009063D6"/>
    <w:rsid w:val="00972614"/>
    <w:rsid w:val="009761D2"/>
    <w:rsid w:val="00984EC3"/>
    <w:rsid w:val="00986E4F"/>
    <w:rsid w:val="009F08E0"/>
    <w:rsid w:val="009F6DAC"/>
    <w:rsid w:val="00AA1610"/>
    <w:rsid w:val="00AC69AD"/>
    <w:rsid w:val="00AF1567"/>
    <w:rsid w:val="00B26582"/>
    <w:rsid w:val="00B7202C"/>
    <w:rsid w:val="00B95B30"/>
    <w:rsid w:val="00BA190A"/>
    <w:rsid w:val="00BB1090"/>
    <w:rsid w:val="00C53EE1"/>
    <w:rsid w:val="00C66669"/>
    <w:rsid w:val="00C872DC"/>
    <w:rsid w:val="00C96927"/>
    <w:rsid w:val="00CD48F6"/>
    <w:rsid w:val="00D52C7A"/>
    <w:rsid w:val="00D5351F"/>
    <w:rsid w:val="00D601AD"/>
    <w:rsid w:val="00E363CA"/>
    <w:rsid w:val="00E71112"/>
    <w:rsid w:val="00F560C5"/>
    <w:rsid w:val="00F6091E"/>
    <w:rsid w:val="00F83EDD"/>
    <w:rsid w:val="00FB2738"/>
    <w:rsid w:val="00FD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E3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7DE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7C7DE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C7DE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D535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3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263</Words>
  <Characters>1501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Мараховская</dc:creator>
  <cp:keywords/>
  <dc:description/>
  <cp:lastModifiedBy>User</cp:lastModifiedBy>
  <cp:revision>11</cp:revision>
  <cp:lastPrinted>2020-12-26T13:17:00Z</cp:lastPrinted>
  <dcterms:created xsi:type="dcterms:W3CDTF">2021-01-12T07:23:00Z</dcterms:created>
  <dcterms:modified xsi:type="dcterms:W3CDTF">2021-01-29T12:22:00Z</dcterms:modified>
</cp:coreProperties>
</file>